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255" w:rsidRDefault="004E2255">
      <w:pPr>
        <w:pStyle w:val="a9"/>
        <w:rPr>
          <w:sz w:val="24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i/>
          <w:sz w:val="28"/>
          <w:szCs w:val="28"/>
        </w:rPr>
        <w:t xml:space="preserve"> </w:t>
      </w:r>
      <w:r>
        <w:rPr>
          <w:rFonts w:ascii="Tahoma" w:hAnsi="Tahoma" w:cs="Tahoma"/>
          <w:b w:val="0"/>
          <w:bCs w:val="0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80.4pt" filled="t">
            <v:fill color2="black"/>
            <v:imagedata r:id="rId5" o:title=""/>
          </v:shape>
        </w:pict>
      </w:r>
    </w:p>
    <w:p w:rsidR="004E2255" w:rsidRDefault="004E2255">
      <w:pPr>
        <w:pStyle w:val="a9"/>
        <w:rPr>
          <w:sz w:val="24"/>
        </w:rPr>
      </w:pPr>
    </w:p>
    <w:p w:rsidR="004E2255" w:rsidRDefault="004E2255">
      <w:pPr>
        <w:pStyle w:val="a9"/>
        <w:rPr>
          <w:sz w:val="24"/>
        </w:rPr>
      </w:pPr>
      <w:r>
        <w:rPr>
          <w:sz w:val="24"/>
        </w:rPr>
        <w:t>РОССИЙСКИЙ УНИВЕРСИТЕТ ДРУЖБЫ НАРОДОВ</w:t>
      </w:r>
    </w:p>
    <w:p w:rsidR="004E2255" w:rsidRDefault="004E2255">
      <w:pPr>
        <w:pStyle w:val="a9"/>
        <w:rPr>
          <w:sz w:val="28"/>
        </w:rPr>
      </w:pPr>
      <w:r>
        <w:rPr>
          <w:sz w:val="28"/>
        </w:rPr>
        <w:t>Экономический факультет</w:t>
      </w:r>
    </w:p>
    <w:p w:rsidR="004E2255" w:rsidRDefault="004E2255">
      <w:pPr>
        <w:pStyle w:val="a9"/>
        <w:rPr>
          <w:sz w:val="28"/>
        </w:rPr>
      </w:pPr>
      <w:r>
        <w:rPr>
          <w:sz w:val="28"/>
        </w:rPr>
        <w:t>Кафедра иностранных языков</w:t>
      </w:r>
    </w:p>
    <w:p w:rsidR="004E2255" w:rsidRDefault="004E2255">
      <w:pPr>
        <w:pStyle w:val="a9"/>
        <w:rPr>
          <w:sz w:val="28"/>
        </w:rPr>
      </w:pPr>
    </w:p>
    <w:p w:rsidR="004E2255" w:rsidRDefault="004E2255">
      <w:pPr>
        <w:pStyle w:val="a9"/>
        <w:jc w:val="left"/>
        <w:rPr>
          <w:sz w:val="20"/>
        </w:rPr>
      </w:pPr>
    </w:p>
    <w:p w:rsidR="004E2255" w:rsidRDefault="004E2255">
      <w:pPr>
        <w:pStyle w:val="a9"/>
        <w:jc w:val="left"/>
        <w:rPr>
          <w:sz w:val="20"/>
        </w:rPr>
      </w:pPr>
      <w:r>
        <w:rPr>
          <w:sz w:val="20"/>
        </w:rPr>
        <w:t xml:space="preserve">Ул. Миклухо-Маклая, д.6, г. Москва, Россия, 117198                                </w:t>
      </w:r>
    </w:p>
    <w:p w:rsidR="004E2255" w:rsidRDefault="004E2255">
      <w:pPr>
        <w:pStyle w:val="a9"/>
        <w:jc w:val="left"/>
        <w:rPr>
          <w:sz w:val="20"/>
          <w:lang w:val="pt-BR"/>
        </w:rPr>
      </w:pPr>
      <w:r>
        <w:rPr>
          <w:sz w:val="20"/>
        </w:rPr>
        <w:t>Тел</w:t>
      </w:r>
      <w:r>
        <w:rPr>
          <w:sz w:val="20"/>
          <w:lang w:val="pt-BR"/>
        </w:rPr>
        <w:t>. (495) 434-5356;  585-67</w:t>
      </w:r>
      <w:r w:rsidR="00CD6FD5">
        <w:rPr>
          <w:sz w:val="20"/>
          <w:lang w:val="pt-BR"/>
        </w:rPr>
        <w:t>-</w:t>
      </w:r>
      <w:r>
        <w:rPr>
          <w:sz w:val="20"/>
          <w:lang w:val="pt-BR"/>
        </w:rPr>
        <w:t xml:space="preserve">46; </w:t>
      </w:r>
      <w:r>
        <w:rPr>
          <w:sz w:val="20"/>
        </w:rPr>
        <w:t>факс</w:t>
      </w:r>
      <w:r>
        <w:rPr>
          <w:sz w:val="20"/>
          <w:lang w:val="pt-BR"/>
        </w:rPr>
        <w:t xml:space="preserve"> (495) 434-43</w:t>
      </w:r>
      <w:r w:rsidR="00CD6FD5">
        <w:rPr>
          <w:sz w:val="20"/>
          <w:lang w:val="pt-BR"/>
        </w:rPr>
        <w:t>-</w:t>
      </w:r>
      <w:r>
        <w:rPr>
          <w:sz w:val="20"/>
          <w:lang w:val="pt-BR"/>
        </w:rPr>
        <w:t xml:space="preserve">15; </w:t>
      </w:r>
      <w:r>
        <w:rPr>
          <w:bCs w:val="0"/>
          <w:sz w:val="20"/>
          <w:szCs w:val="20"/>
          <w:lang w:val="pt-BR"/>
        </w:rPr>
        <w:t>(495) 434-53-56</w:t>
      </w:r>
      <w:r>
        <w:rPr>
          <w:sz w:val="20"/>
          <w:lang w:val="pt-BR"/>
        </w:rPr>
        <w:t xml:space="preserve"> </w:t>
      </w:r>
    </w:p>
    <w:p w:rsidR="004E2255" w:rsidRPr="009E4901" w:rsidRDefault="004E2255">
      <w:pPr>
        <w:pStyle w:val="a9"/>
        <w:jc w:val="left"/>
        <w:rPr>
          <w:sz w:val="24"/>
          <w:u w:val="single"/>
          <w:lang w:val="en-US"/>
        </w:rPr>
      </w:pPr>
      <w:r w:rsidRPr="009E4901">
        <w:rPr>
          <w:sz w:val="24"/>
          <w:lang w:val="pt-BR"/>
        </w:rPr>
        <w:t xml:space="preserve">e-mail: </w:t>
      </w:r>
      <w:hyperlink r:id="rId6" w:history="1">
        <w:r w:rsidR="009E4901" w:rsidRPr="009E4901">
          <w:rPr>
            <w:rStyle w:val="a3"/>
            <w:color w:val="000000"/>
            <w:sz w:val="24"/>
            <w:u w:val="none"/>
          </w:rPr>
          <w:t>info@lspconference.ru</w:t>
        </w:r>
      </w:hyperlink>
      <w:r w:rsidR="009E4901" w:rsidRPr="009E4901">
        <w:rPr>
          <w:sz w:val="24"/>
          <w:lang w:val="en-US"/>
        </w:rPr>
        <w:t xml:space="preserve">, </w:t>
      </w:r>
      <w:hyperlink r:id="rId7" w:history="1">
        <w:r w:rsidR="009E4901" w:rsidRPr="005436BB">
          <w:rPr>
            <w:rStyle w:val="a3"/>
            <w:color w:val="auto"/>
            <w:sz w:val="24"/>
            <w:u w:val="none"/>
            <w:lang w:val="en-US"/>
          </w:rPr>
          <w:t>flangs@mai.ru</w:t>
        </w:r>
      </w:hyperlink>
      <w:r w:rsidR="009E4901">
        <w:rPr>
          <w:sz w:val="24"/>
          <w:lang w:val="en-US"/>
        </w:rPr>
        <w:t xml:space="preserve"> </w:t>
      </w:r>
    </w:p>
    <w:p w:rsidR="004E2255" w:rsidRDefault="004E2255">
      <w:pPr>
        <w:pStyle w:val="a9"/>
        <w:rPr>
          <w:sz w:val="28"/>
          <w:lang w:val="pt-BR"/>
        </w:rPr>
      </w:pPr>
    </w:p>
    <w:p w:rsidR="004E2255" w:rsidRPr="004C02ED" w:rsidRDefault="004E2255">
      <w:pPr>
        <w:pStyle w:val="a9"/>
      </w:pPr>
      <w:r w:rsidRPr="004C02ED">
        <w:t>Информационное письмо</w:t>
      </w:r>
    </w:p>
    <w:p w:rsidR="004E2255" w:rsidRPr="004C02ED" w:rsidRDefault="004E2255">
      <w:pPr>
        <w:pStyle w:val="a9"/>
        <w:rPr>
          <w:sz w:val="28"/>
        </w:rPr>
      </w:pPr>
      <w:r w:rsidRPr="004C02ED">
        <w:rPr>
          <w:sz w:val="28"/>
        </w:rPr>
        <w:t>Кафедра иностранных языков экономического факультета РУДН</w:t>
      </w:r>
    </w:p>
    <w:p w:rsidR="004E2255" w:rsidRPr="004C02ED" w:rsidRDefault="004E2255">
      <w:pPr>
        <w:pStyle w:val="a9"/>
      </w:pPr>
    </w:p>
    <w:p w:rsidR="004E2255" w:rsidRPr="004C02ED" w:rsidRDefault="004E2255">
      <w:pPr>
        <w:pStyle w:val="a9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 xml:space="preserve">Проводит </w:t>
      </w:r>
      <w:r w:rsidR="00A00689" w:rsidRPr="004C02ED">
        <w:rPr>
          <w:bCs w:val="0"/>
          <w:i/>
          <w:sz w:val="24"/>
          <w:lang w:val="ru-RU"/>
        </w:rPr>
        <w:t>19</w:t>
      </w:r>
      <w:r w:rsidR="0034201C" w:rsidRPr="004C02ED">
        <w:rPr>
          <w:bCs w:val="0"/>
          <w:i/>
          <w:sz w:val="24"/>
          <w:lang w:eastAsia="zh-CN"/>
        </w:rPr>
        <w:t>-</w:t>
      </w:r>
      <w:r w:rsidR="00B55C4A" w:rsidRPr="004C02ED">
        <w:rPr>
          <w:bCs w:val="0"/>
          <w:i/>
          <w:sz w:val="24"/>
          <w:lang w:val="ru-RU" w:eastAsia="zh-CN"/>
        </w:rPr>
        <w:t>2</w:t>
      </w:r>
      <w:r w:rsidR="00A00689" w:rsidRPr="004C02ED">
        <w:rPr>
          <w:bCs w:val="0"/>
          <w:i/>
          <w:sz w:val="24"/>
          <w:lang w:val="ru-RU" w:eastAsia="zh-CN"/>
        </w:rPr>
        <w:t>0</w:t>
      </w:r>
      <w:r w:rsidR="0034201C" w:rsidRPr="004C02ED">
        <w:rPr>
          <w:bCs w:val="0"/>
          <w:i/>
          <w:sz w:val="24"/>
          <w:lang w:eastAsia="zh-CN"/>
        </w:rPr>
        <w:t xml:space="preserve"> </w:t>
      </w:r>
      <w:r w:rsidRPr="004C02ED">
        <w:rPr>
          <w:bCs w:val="0"/>
          <w:i/>
          <w:sz w:val="24"/>
        </w:rPr>
        <w:t>апреля 201</w:t>
      </w:r>
      <w:r w:rsidR="00A00689" w:rsidRPr="004C02ED">
        <w:rPr>
          <w:bCs w:val="0"/>
          <w:i/>
          <w:sz w:val="24"/>
          <w:lang w:val="ru-RU"/>
        </w:rPr>
        <w:t>8</w:t>
      </w:r>
      <w:r w:rsidRPr="004C02ED">
        <w:rPr>
          <w:bCs w:val="0"/>
          <w:i/>
          <w:sz w:val="24"/>
        </w:rPr>
        <w:t xml:space="preserve"> г.</w:t>
      </w:r>
      <w:r w:rsidRPr="004C02ED">
        <w:rPr>
          <w:b w:val="0"/>
          <w:bCs w:val="0"/>
          <w:sz w:val="24"/>
        </w:rPr>
        <w:t xml:space="preserve"> </w:t>
      </w:r>
      <w:r w:rsidRPr="004C02ED">
        <w:rPr>
          <w:b w:val="0"/>
          <w:bCs w:val="0"/>
          <w:sz w:val="24"/>
          <w:lang w:val="en-US"/>
        </w:rPr>
        <w:t>V</w:t>
      </w:r>
      <w:r w:rsidR="00C82530" w:rsidRPr="004C02ED">
        <w:rPr>
          <w:b w:val="0"/>
          <w:bCs w:val="0"/>
          <w:sz w:val="24"/>
          <w:lang w:val="en-US"/>
        </w:rPr>
        <w:t>I</w:t>
      </w:r>
      <w:r w:rsidR="00B55C4A" w:rsidRPr="004C02ED">
        <w:rPr>
          <w:b w:val="0"/>
          <w:bCs w:val="0"/>
          <w:sz w:val="24"/>
          <w:lang w:val="en-US"/>
        </w:rPr>
        <w:t>I</w:t>
      </w:r>
      <w:r w:rsidR="00A00689" w:rsidRPr="004C02ED">
        <w:rPr>
          <w:b w:val="0"/>
          <w:bCs w:val="0"/>
          <w:sz w:val="24"/>
          <w:lang w:val="en-US"/>
        </w:rPr>
        <w:t>I</w:t>
      </w:r>
      <w:r w:rsidRPr="004C02ED">
        <w:rPr>
          <w:b w:val="0"/>
          <w:bCs w:val="0"/>
          <w:sz w:val="24"/>
        </w:rPr>
        <w:t xml:space="preserve"> Международную научную конференцию</w:t>
      </w:r>
    </w:p>
    <w:p w:rsidR="004E2255" w:rsidRPr="004C02ED" w:rsidRDefault="004E2255">
      <w:pPr>
        <w:pStyle w:val="a9"/>
        <w:rPr>
          <w:sz w:val="24"/>
        </w:rPr>
      </w:pPr>
      <w:r w:rsidRPr="004C02ED">
        <w:rPr>
          <w:sz w:val="24"/>
        </w:rPr>
        <w:t>«АКТУАЛЬНЫЕ ПРОБЛЕМЫ ЛИНГВИСТИКИ И ЛИНГВОДИДАКТИКИ ИНОСТРАННОГО ЯЗЫКА ДЕЛОВОГО И ПРОФЕССИОНАЛЬНОГО ОБЩЕНИЯ»</w:t>
      </w:r>
    </w:p>
    <w:p w:rsidR="004E2255" w:rsidRPr="004C02ED" w:rsidRDefault="004E2255">
      <w:pPr>
        <w:pStyle w:val="a9"/>
        <w:jc w:val="left"/>
        <w:rPr>
          <w:sz w:val="24"/>
        </w:rPr>
      </w:pPr>
    </w:p>
    <w:p w:rsidR="004E2255" w:rsidRPr="004C02ED" w:rsidRDefault="004E2255">
      <w:pPr>
        <w:pStyle w:val="a9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>и приглашает всех заинтересованных специалистов принять в ней участие.</w:t>
      </w:r>
    </w:p>
    <w:p w:rsidR="004E2255" w:rsidRPr="004C02ED" w:rsidRDefault="004E2255">
      <w:pPr>
        <w:pStyle w:val="a9"/>
        <w:rPr>
          <w:b w:val="0"/>
          <w:bCs w:val="0"/>
          <w:sz w:val="24"/>
        </w:rPr>
      </w:pPr>
    </w:p>
    <w:p w:rsidR="004E2255" w:rsidRPr="004C02ED" w:rsidRDefault="004E2255">
      <w:pPr>
        <w:pStyle w:val="a9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 xml:space="preserve">На конференции предусматривается работа двух пленарных заседаний, а также </w:t>
      </w:r>
      <w:r w:rsidR="004C02ED" w:rsidRPr="004C02ED">
        <w:rPr>
          <w:b w:val="0"/>
          <w:bCs w:val="0"/>
          <w:sz w:val="24"/>
          <w:lang w:val="ru-RU"/>
        </w:rPr>
        <w:br/>
      </w:r>
      <w:r w:rsidRPr="004C02ED">
        <w:rPr>
          <w:b w:val="0"/>
          <w:bCs w:val="0"/>
          <w:sz w:val="24"/>
        </w:rPr>
        <w:t xml:space="preserve"> </w:t>
      </w:r>
      <w:r w:rsidR="00BA2C65">
        <w:rPr>
          <w:b w:val="0"/>
          <w:bCs w:val="0"/>
          <w:sz w:val="24"/>
          <w:lang w:val="ru-RU"/>
        </w:rPr>
        <w:t>6</w:t>
      </w:r>
      <w:r w:rsidRPr="004C02ED">
        <w:rPr>
          <w:b w:val="0"/>
          <w:bCs w:val="0"/>
          <w:sz w:val="24"/>
        </w:rPr>
        <w:t xml:space="preserve"> секций:</w:t>
      </w:r>
    </w:p>
    <w:p w:rsidR="004E2255" w:rsidRPr="004C02ED" w:rsidRDefault="004E2255">
      <w:pPr>
        <w:pStyle w:val="a9"/>
        <w:rPr>
          <w:b w:val="0"/>
          <w:bCs w:val="0"/>
          <w:sz w:val="24"/>
        </w:rPr>
      </w:pPr>
    </w:p>
    <w:p w:rsidR="004E2255" w:rsidRPr="004C02ED" w:rsidRDefault="004E2255">
      <w:pPr>
        <w:pStyle w:val="a9"/>
        <w:numPr>
          <w:ilvl w:val="0"/>
          <w:numId w:val="1"/>
        </w:numPr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 w:rsidRPr="004C02ED">
        <w:rPr>
          <w:b w:val="0"/>
          <w:bCs w:val="0"/>
          <w:sz w:val="28"/>
          <w:szCs w:val="28"/>
        </w:rPr>
        <w:t>Актуальные проблемы преподавания иностранного языка делового общения</w:t>
      </w:r>
      <w:r w:rsidR="00721A85" w:rsidRPr="004C02ED">
        <w:rPr>
          <w:b w:val="0"/>
          <w:bCs w:val="0"/>
          <w:sz w:val="28"/>
          <w:szCs w:val="28"/>
        </w:rPr>
        <w:t>.</w:t>
      </w:r>
    </w:p>
    <w:p w:rsidR="004E2255" w:rsidRPr="004C02ED" w:rsidRDefault="004E2255">
      <w:pPr>
        <w:pStyle w:val="a9"/>
        <w:numPr>
          <w:ilvl w:val="0"/>
          <w:numId w:val="1"/>
        </w:numPr>
        <w:tabs>
          <w:tab w:val="left" w:pos="720"/>
        </w:tabs>
        <w:jc w:val="left"/>
        <w:rPr>
          <w:b w:val="0"/>
          <w:bCs w:val="0"/>
          <w:sz w:val="28"/>
          <w:szCs w:val="28"/>
        </w:rPr>
      </w:pPr>
      <w:r w:rsidRPr="004C02ED">
        <w:rPr>
          <w:b w:val="0"/>
          <w:bCs w:val="0"/>
          <w:sz w:val="28"/>
          <w:szCs w:val="28"/>
        </w:rPr>
        <w:t>Соврем</w:t>
      </w:r>
      <w:r w:rsidR="00F355B4" w:rsidRPr="004C02ED">
        <w:rPr>
          <w:b w:val="0"/>
          <w:bCs w:val="0"/>
          <w:sz w:val="28"/>
          <w:szCs w:val="28"/>
        </w:rPr>
        <w:t xml:space="preserve">енные тенденции профессионально </w:t>
      </w:r>
      <w:r w:rsidRPr="004C02ED">
        <w:rPr>
          <w:b w:val="0"/>
          <w:bCs w:val="0"/>
          <w:sz w:val="28"/>
          <w:szCs w:val="28"/>
        </w:rPr>
        <w:t>ориентированного обучения иностранным языкам</w:t>
      </w:r>
      <w:r w:rsidR="00721A85" w:rsidRPr="004C02ED">
        <w:rPr>
          <w:b w:val="0"/>
          <w:bCs w:val="0"/>
          <w:sz w:val="28"/>
          <w:szCs w:val="28"/>
        </w:rPr>
        <w:t>.</w:t>
      </w:r>
    </w:p>
    <w:p w:rsidR="004E2255" w:rsidRPr="004C02ED" w:rsidRDefault="004E2255">
      <w:pPr>
        <w:pStyle w:val="a7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b w:val="0"/>
          <w:sz w:val="28"/>
          <w:szCs w:val="28"/>
          <w:u w:val="none"/>
          <w:shd w:val="clear" w:color="auto" w:fill="FFFFFF"/>
        </w:rPr>
      </w:pPr>
      <w:r w:rsidRPr="004C02ED">
        <w:rPr>
          <w:b w:val="0"/>
          <w:sz w:val="28"/>
          <w:szCs w:val="28"/>
          <w:u w:val="none"/>
          <w:shd w:val="clear" w:color="auto" w:fill="FFFFFF"/>
        </w:rPr>
        <w:t>Интеграция новых информационных технологий в практику  преподавания иностранных языков в нелингвистическом ВУЗе</w:t>
      </w:r>
      <w:r w:rsidR="00721A85" w:rsidRPr="004C02ED">
        <w:rPr>
          <w:b w:val="0"/>
          <w:sz w:val="28"/>
          <w:szCs w:val="28"/>
          <w:u w:val="none"/>
          <w:shd w:val="clear" w:color="auto" w:fill="FFFFFF"/>
        </w:rPr>
        <w:t>.</w:t>
      </w:r>
    </w:p>
    <w:p w:rsidR="004E2255" w:rsidRPr="004C02ED" w:rsidRDefault="004E2255">
      <w:pPr>
        <w:pStyle w:val="a7"/>
        <w:spacing w:line="100" w:lineRule="atLeast"/>
        <w:ind w:firstLine="360"/>
        <w:jc w:val="both"/>
        <w:rPr>
          <w:b w:val="0"/>
          <w:sz w:val="28"/>
          <w:szCs w:val="28"/>
          <w:u w:val="none"/>
        </w:rPr>
      </w:pPr>
      <w:r w:rsidRPr="004C02ED">
        <w:rPr>
          <w:b w:val="0"/>
          <w:sz w:val="28"/>
          <w:szCs w:val="28"/>
          <w:u w:val="none"/>
        </w:rPr>
        <w:t xml:space="preserve">4. Стратегия организации обучения переводу в </w:t>
      </w:r>
      <w:r w:rsidRPr="004C02ED">
        <w:rPr>
          <w:b w:val="0"/>
          <w:color w:val="000000"/>
          <w:sz w:val="28"/>
          <w:szCs w:val="28"/>
          <w:u w:val="none"/>
          <w:shd w:val="clear" w:color="auto" w:fill="FFFFFF"/>
        </w:rPr>
        <w:t>нелингвистическом</w:t>
      </w:r>
      <w:r w:rsidRPr="004C02ED">
        <w:rPr>
          <w:b w:val="0"/>
          <w:sz w:val="28"/>
          <w:szCs w:val="28"/>
          <w:u w:val="none"/>
        </w:rPr>
        <w:t xml:space="preserve"> ВУЗе</w:t>
      </w:r>
      <w:r w:rsidR="00721A85" w:rsidRPr="004C02ED">
        <w:rPr>
          <w:b w:val="0"/>
          <w:sz w:val="28"/>
          <w:szCs w:val="28"/>
          <w:u w:val="none"/>
        </w:rPr>
        <w:t>.</w:t>
      </w:r>
    </w:p>
    <w:p w:rsidR="004E2255" w:rsidRPr="004C02ED" w:rsidRDefault="004E2255">
      <w:pPr>
        <w:pStyle w:val="a7"/>
        <w:spacing w:line="100" w:lineRule="atLeast"/>
        <w:ind w:firstLine="360"/>
        <w:jc w:val="both"/>
        <w:rPr>
          <w:b w:val="0"/>
          <w:sz w:val="28"/>
          <w:szCs w:val="28"/>
          <w:u w:val="none"/>
        </w:rPr>
      </w:pPr>
      <w:r w:rsidRPr="004C02ED">
        <w:rPr>
          <w:b w:val="0"/>
          <w:sz w:val="28"/>
          <w:szCs w:val="28"/>
          <w:u w:val="none"/>
        </w:rPr>
        <w:t xml:space="preserve">5. Межкультурная коммуникация в </w:t>
      </w:r>
      <w:r w:rsidR="00ED758F" w:rsidRPr="004C02ED">
        <w:rPr>
          <w:b w:val="0"/>
          <w:sz w:val="28"/>
          <w:szCs w:val="28"/>
          <w:u w:val="none"/>
        </w:rPr>
        <w:t>аспекте</w:t>
      </w:r>
      <w:r w:rsidRPr="004C02ED">
        <w:rPr>
          <w:b w:val="0"/>
          <w:sz w:val="28"/>
          <w:szCs w:val="28"/>
          <w:u w:val="none"/>
        </w:rPr>
        <w:t xml:space="preserve"> языка делового общения</w:t>
      </w:r>
      <w:r w:rsidR="00721A85" w:rsidRPr="004C02ED">
        <w:rPr>
          <w:b w:val="0"/>
          <w:sz w:val="28"/>
          <w:szCs w:val="28"/>
          <w:u w:val="none"/>
        </w:rPr>
        <w:t>.</w:t>
      </w:r>
    </w:p>
    <w:p w:rsidR="004E2255" w:rsidRPr="004C02ED" w:rsidRDefault="004E2255">
      <w:pPr>
        <w:pStyle w:val="a7"/>
        <w:spacing w:line="100" w:lineRule="atLeast"/>
        <w:ind w:firstLine="360"/>
        <w:jc w:val="both"/>
        <w:rPr>
          <w:b w:val="0"/>
          <w:sz w:val="28"/>
          <w:szCs w:val="28"/>
          <w:u w:val="none"/>
        </w:rPr>
      </w:pPr>
      <w:r w:rsidRPr="004C02ED">
        <w:rPr>
          <w:b w:val="0"/>
          <w:sz w:val="28"/>
          <w:szCs w:val="28"/>
          <w:u w:val="none"/>
        </w:rPr>
        <w:t xml:space="preserve">6. Актуальные проблемы современной </w:t>
      </w:r>
      <w:r w:rsidR="00DD5D8C" w:rsidRPr="004C02ED">
        <w:rPr>
          <w:b w:val="0"/>
          <w:sz w:val="28"/>
          <w:szCs w:val="28"/>
          <w:u w:val="none"/>
        </w:rPr>
        <w:t xml:space="preserve">прикладной </w:t>
      </w:r>
      <w:r w:rsidRPr="004C02ED">
        <w:rPr>
          <w:b w:val="0"/>
          <w:sz w:val="28"/>
          <w:szCs w:val="28"/>
          <w:u w:val="none"/>
        </w:rPr>
        <w:t>лингвистики:</w:t>
      </w:r>
    </w:p>
    <w:p w:rsidR="004E2255" w:rsidRPr="004C02ED" w:rsidRDefault="004E2255" w:rsidP="004C02ED">
      <w:pPr>
        <w:pStyle w:val="a9"/>
        <w:ind w:firstLine="1418"/>
        <w:jc w:val="left"/>
        <w:rPr>
          <w:b w:val="0"/>
          <w:bCs w:val="0"/>
          <w:sz w:val="28"/>
          <w:szCs w:val="28"/>
        </w:rPr>
      </w:pPr>
      <w:r w:rsidRPr="004C02ED">
        <w:rPr>
          <w:b w:val="0"/>
          <w:bCs w:val="0"/>
          <w:sz w:val="28"/>
          <w:szCs w:val="28"/>
        </w:rPr>
        <w:t>6а) германские языки (английский и немецкий)</w:t>
      </w:r>
      <w:r w:rsidR="00721A85" w:rsidRPr="004C02ED">
        <w:rPr>
          <w:b w:val="0"/>
          <w:bCs w:val="0"/>
          <w:sz w:val="28"/>
          <w:szCs w:val="28"/>
        </w:rPr>
        <w:t>;</w:t>
      </w:r>
    </w:p>
    <w:p w:rsidR="004E2255" w:rsidRPr="004C02ED" w:rsidRDefault="004E2255">
      <w:pPr>
        <w:pStyle w:val="a9"/>
        <w:spacing w:line="100" w:lineRule="atLeast"/>
        <w:ind w:left="1440"/>
        <w:jc w:val="left"/>
        <w:rPr>
          <w:b w:val="0"/>
          <w:bCs w:val="0"/>
          <w:sz w:val="28"/>
          <w:szCs w:val="28"/>
        </w:rPr>
      </w:pPr>
      <w:r w:rsidRPr="004C02ED">
        <w:rPr>
          <w:b w:val="0"/>
          <w:bCs w:val="0"/>
          <w:sz w:val="28"/>
          <w:szCs w:val="28"/>
        </w:rPr>
        <w:t>6</w:t>
      </w:r>
      <w:r w:rsidRPr="004C02ED">
        <w:rPr>
          <w:b w:val="0"/>
          <w:bCs w:val="0"/>
          <w:sz w:val="28"/>
          <w:szCs w:val="28"/>
          <w:lang w:val="en-US"/>
        </w:rPr>
        <w:t>b</w:t>
      </w:r>
      <w:r w:rsidRPr="004C02ED">
        <w:rPr>
          <w:b w:val="0"/>
          <w:bCs w:val="0"/>
          <w:sz w:val="28"/>
          <w:szCs w:val="28"/>
        </w:rPr>
        <w:t>) романские языки (французский, испанский, итальянский)</w:t>
      </w:r>
      <w:r w:rsidR="00721A85" w:rsidRPr="004C02ED">
        <w:rPr>
          <w:b w:val="0"/>
          <w:bCs w:val="0"/>
          <w:sz w:val="28"/>
          <w:szCs w:val="28"/>
        </w:rPr>
        <w:t>;</w:t>
      </w:r>
    </w:p>
    <w:p w:rsidR="004E2255" w:rsidRPr="004C02ED" w:rsidRDefault="004E2255">
      <w:pPr>
        <w:pStyle w:val="a9"/>
        <w:spacing w:line="100" w:lineRule="atLeast"/>
        <w:ind w:left="1440"/>
        <w:jc w:val="left"/>
        <w:rPr>
          <w:b w:val="0"/>
          <w:bCs w:val="0"/>
          <w:sz w:val="28"/>
          <w:szCs w:val="28"/>
        </w:rPr>
      </w:pPr>
      <w:r w:rsidRPr="004C02ED">
        <w:rPr>
          <w:b w:val="0"/>
          <w:bCs w:val="0"/>
          <w:sz w:val="28"/>
          <w:szCs w:val="28"/>
        </w:rPr>
        <w:t>6</w:t>
      </w:r>
      <w:r w:rsidRPr="004C02ED">
        <w:rPr>
          <w:b w:val="0"/>
          <w:bCs w:val="0"/>
          <w:sz w:val="28"/>
          <w:szCs w:val="28"/>
          <w:lang w:val="en-US"/>
        </w:rPr>
        <w:t>c</w:t>
      </w:r>
      <w:r w:rsidRPr="004C02ED">
        <w:rPr>
          <w:b w:val="0"/>
          <w:bCs w:val="0"/>
          <w:sz w:val="28"/>
          <w:szCs w:val="28"/>
        </w:rPr>
        <w:t>) восточные языки (китайский)</w:t>
      </w:r>
      <w:r w:rsidR="00721A85" w:rsidRPr="004C02ED">
        <w:rPr>
          <w:b w:val="0"/>
          <w:bCs w:val="0"/>
          <w:sz w:val="28"/>
          <w:szCs w:val="28"/>
        </w:rPr>
        <w:t>.</w:t>
      </w:r>
    </w:p>
    <w:p w:rsidR="004E2255" w:rsidRPr="000815E7" w:rsidRDefault="004E2255">
      <w:pPr>
        <w:pStyle w:val="a7"/>
        <w:spacing w:line="100" w:lineRule="atLeast"/>
        <w:ind w:left="360"/>
        <w:jc w:val="both"/>
        <w:rPr>
          <w:b w:val="0"/>
          <w:sz w:val="28"/>
          <w:szCs w:val="28"/>
          <w:u w:val="none"/>
          <w:shd w:val="clear" w:color="auto" w:fill="FF0000"/>
          <w:lang w:val="en-US"/>
        </w:rPr>
      </w:pPr>
    </w:p>
    <w:p w:rsidR="004E2255" w:rsidRPr="004C02ED" w:rsidRDefault="004E2255">
      <w:pPr>
        <w:pStyle w:val="a9"/>
        <w:jc w:val="both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 xml:space="preserve">В рамках конференции также планируется проведение презентаций, мастер классов, мастерских, круглых столов. </w:t>
      </w:r>
    </w:p>
    <w:p w:rsidR="004E2255" w:rsidRPr="004C02ED" w:rsidRDefault="004E2255">
      <w:pPr>
        <w:pStyle w:val="a9"/>
        <w:jc w:val="both"/>
        <w:rPr>
          <w:b w:val="0"/>
          <w:bCs w:val="0"/>
          <w:sz w:val="24"/>
        </w:rPr>
      </w:pPr>
    </w:p>
    <w:p w:rsidR="004E2255" w:rsidRPr="004C02ED" w:rsidRDefault="004E2255">
      <w:pPr>
        <w:pStyle w:val="a9"/>
        <w:jc w:val="left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 xml:space="preserve">Регламент работы: </w:t>
      </w:r>
    </w:p>
    <w:p w:rsidR="004E2255" w:rsidRPr="004C02ED" w:rsidRDefault="004E2255">
      <w:pPr>
        <w:pStyle w:val="a9"/>
        <w:jc w:val="left"/>
        <w:rPr>
          <w:b w:val="0"/>
          <w:bCs w:val="0"/>
          <w:sz w:val="24"/>
        </w:rPr>
      </w:pPr>
      <w:r w:rsidRPr="009E4901">
        <w:rPr>
          <w:b w:val="0"/>
          <w:bCs w:val="0"/>
          <w:sz w:val="24"/>
        </w:rPr>
        <w:t>Доклад на пленарном заседании – 20 минут</w:t>
      </w:r>
    </w:p>
    <w:p w:rsidR="004E2255" w:rsidRPr="004C02ED" w:rsidRDefault="004E2255">
      <w:pPr>
        <w:pStyle w:val="a9"/>
        <w:jc w:val="left"/>
        <w:rPr>
          <w:b w:val="0"/>
          <w:bCs w:val="0"/>
          <w:sz w:val="24"/>
        </w:rPr>
      </w:pPr>
      <w:r w:rsidRPr="004C02ED">
        <w:rPr>
          <w:b w:val="0"/>
          <w:bCs w:val="0"/>
          <w:sz w:val="24"/>
        </w:rPr>
        <w:t>Сообщение на заседании секции – 10 минут</w:t>
      </w:r>
    </w:p>
    <w:p w:rsidR="004E2255" w:rsidRDefault="004E2255">
      <w:pPr>
        <w:pStyle w:val="a9"/>
        <w:jc w:val="left"/>
        <w:rPr>
          <w:b w:val="0"/>
          <w:bCs w:val="0"/>
          <w:sz w:val="24"/>
          <w:lang w:val="en-US"/>
        </w:rPr>
      </w:pPr>
    </w:p>
    <w:p w:rsidR="00387F40" w:rsidRDefault="00324A5D" w:rsidP="00324A5D">
      <w:pPr>
        <w:pStyle w:val="a9"/>
        <w:ind w:firstLine="709"/>
        <w:jc w:val="both"/>
        <w:rPr>
          <w:b w:val="0"/>
          <w:sz w:val="24"/>
          <w:lang w:val="ru-RU"/>
        </w:rPr>
      </w:pPr>
      <w:r w:rsidRPr="00324A5D">
        <w:rPr>
          <w:b w:val="0"/>
          <w:sz w:val="24"/>
        </w:rPr>
        <w:t>В программе</w:t>
      </w:r>
      <w:r w:rsidRPr="00324A5D">
        <w:rPr>
          <w:b w:val="0"/>
          <w:sz w:val="24"/>
          <w:lang w:val="ru-RU"/>
        </w:rPr>
        <w:t xml:space="preserve"> конференции</w:t>
      </w:r>
      <w:r w:rsidRPr="00324A5D">
        <w:rPr>
          <w:b w:val="0"/>
          <w:sz w:val="24"/>
        </w:rPr>
        <w:t xml:space="preserve"> принимают участие</w:t>
      </w:r>
      <w:r w:rsidRPr="00324A5D">
        <w:rPr>
          <w:b w:val="0"/>
          <w:sz w:val="24"/>
          <w:lang w:val="ru-RU"/>
        </w:rPr>
        <w:t>:</w:t>
      </w:r>
    </w:p>
    <w:p w:rsidR="00A00689" w:rsidRPr="00A00689" w:rsidRDefault="00A00689" w:rsidP="00A0068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</w:pPr>
      <w:r w:rsidRPr="00A00689">
        <w:rPr>
          <w:b/>
        </w:rPr>
        <w:lastRenderedPageBreak/>
        <w:t xml:space="preserve">Барри </w:t>
      </w:r>
      <w:proofErr w:type="spellStart"/>
      <w:r w:rsidRPr="00A00689">
        <w:rPr>
          <w:b/>
        </w:rPr>
        <w:t>Томалин</w:t>
      </w:r>
      <w:proofErr w:type="spellEnd"/>
      <w:r w:rsidRPr="00A00689">
        <w:rPr>
          <w:b/>
        </w:rPr>
        <w:t xml:space="preserve"> (Великобритания)</w:t>
      </w:r>
      <w:r w:rsidRPr="00A00689">
        <w:t xml:space="preserve">, директор по обучению </w:t>
      </w:r>
      <w:proofErr w:type="spellStart"/>
      <w:r w:rsidRPr="00A00689">
        <w:t>International</w:t>
      </w:r>
      <w:proofErr w:type="spellEnd"/>
      <w:r w:rsidRPr="00A00689">
        <w:t xml:space="preserve"> </w:t>
      </w:r>
      <w:proofErr w:type="spellStart"/>
      <w:r w:rsidRPr="00A00689">
        <w:t>House</w:t>
      </w:r>
      <w:proofErr w:type="spellEnd"/>
      <w:r w:rsidRPr="00A00689">
        <w:t xml:space="preserve"> </w:t>
      </w:r>
      <w:proofErr w:type="spellStart"/>
      <w:r w:rsidRPr="00A00689">
        <w:t>of</w:t>
      </w:r>
      <w:proofErr w:type="spellEnd"/>
      <w:r w:rsidRPr="00A00689">
        <w:t xml:space="preserve"> </w:t>
      </w:r>
      <w:proofErr w:type="spellStart"/>
      <w:r w:rsidRPr="00A00689">
        <w:t>London</w:t>
      </w:r>
      <w:proofErr w:type="spellEnd"/>
      <w:r w:rsidRPr="00A00689">
        <w:t xml:space="preserve">, профессор Вестминстерского Университета,  автор учебников по деловому английскому языку;  </w:t>
      </w:r>
    </w:p>
    <w:p w:rsidR="00A00689" w:rsidRDefault="00A00689" w:rsidP="00A0068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</w:pPr>
      <w:r w:rsidRPr="00D620C5">
        <w:rPr>
          <w:b/>
          <w:color w:val="000000"/>
        </w:rPr>
        <w:t xml:space="preserve">Майкл </w:t>
      </w:r>
      <w:proofErr w:type="spellStart"/>
      <w:r w:rsidRPr="00D620C5">
        <w:rPr>
          <w:b/>
          <w:color w:val="000000"/>
        </w:rPr>
        <w:t>Каррье</w:t>
      </w:r>
      <w:proofErr w:type="spellEnd"/>
      <w:r w:rsidRPr="00D620C5">
        <w:rPr>
          <w:b/>
          <w:color w:val="000000"/>
        </w:rPr>
        <w:t xml:space="preserve"> (</w:t>
      </w:r>
      <w:r w:rsidRPr="00D620C5">
        <w:rPr>
          <w:b/>
        </w:rPr>
        <w:t>Великобритания</w:t>
      </w:r>
      <w:r w:rsidRPr="00D620C5">
        <w:rPr>
          <w:b/>
          <w:color w:val="000000"/>
        </w:rPr>
        <w:t>)</w:t>
      </w:r>
      <w:r w:rsidRPr="00D620C5">
        <w:rPr>
          <w:color w:val="000000"/>
        </w:rPr>
        <w:t>, руководитель Отдела по стратегическому партнерству Издательства Кембриджского Университета</w:t>
      </w:r>
      <w:r w:rsidRPr="00D620C5">
        <w:t>;</w:t>
      </w:r>
    </w:p>
    <w:p w:rsidR="000815E7" w:rsidRPr="009E4901" w:rsidRDefault="000815E7" w:rsidP="00A0068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</w:pPr>
      <w:r w:rsidRPr="009E4901">
        <w:rPr>
          <w:b/>
        </w:rPr>
        <w:t>Алекс Круглов</w:t>
      </w:r>
      <w:r w:rsidRPr="009E4901">
        <w:t xml:space="preserve"> </w:t>
      </w:r>
      <w:r w:rsidRPr="009E4901">
        <w:rPr>
          <w:b/>
          <w:color w:val="000000"/>
        </w:rPr>
        <w:t>(</w:t>
      </w:r>
      <w:r w:rsidRPr="009E4901">
        <w:rPr>
          <w:b/>
        </w:rPr>
        <w:t>Великобритания</w:t>
      </w:r>
      <w:r w:rsidRPr="009E4901">
        <w:rPr>
          <w:b/>
          <w:color w:val="000000"/>
        </w:rPr>
        <w:t>)</w:t>
      </w:r>
      <w:r w:rsidRPr="009E4901">
        <w:t xml:space="preserve">, почетный профессор Лондонского университета Метрополитен, доцент Лондонского Университета, Великобритания (входит в 10 лучших университетов мира), ведущий исследователь в области лингвистики </w:t>
      </w:r>
      <w:proofErr w:type="spellStart"/>
      <w:r w:rsidRPr="009E4901">
        <w:t>Резекненской</w:t>
      </w:r>
      <w:proofErr w:type="spellEnd"/>
      <w:r w:rsidRPr="009E4901">
        <w:t xml:space="preserve"> академии технологий, Латвия; член Совета </w:t>
      </w:r>
      <w:r w:rsidRPr="009E4901">
        <w:rPr>
          <w:lang w:val="en-US"/>
        </w:rPr>
        <w:t>CIUTI</w:t>
      </w:r>
      <w:r w:rsidRPr="009E4901">
        <w:t>.</w:t>
      </w:r>
    </w:p>
    <w:p w:rsidR="000815E7" w:rsidRPr="009E4901" w:rsidRDefault="000815E7" w:rsidP="00A0068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</w:pPr>
      <w:r w:rsidRPr="009E4901">
        <w:rPr>
          <w:b/>
        </w:rPr>
        <w:t xml:space="preserve">Роберт </w:t>
      </w:r>
      <w:proofErr w:type="spellStart"/>
      <w:r w:rsidRPr="009E4901">
        <w:rPr>
          <w:b/>
        </w:rPr>
        <w:t>О’Дауд</w:t>
      </w:r>
      <w:proofErr w:type="spellEnd"/>
      <w:r w:rsidRPr="009E4901">
        <w:rPr>
          <w:b/>
        </w:rPr>
        <w:t xml:space="preserve"> (Испания)</w:t>
      </w:r>
      <w:r w:rsidRPr="009E4901">
        <w:t xml:space="preserve">, доцент кафедры Современной филологии факультета Философии и Словесности </w:t>
      </w:r>
      <w:proofErr w:type="spellStart"/>
      <w:r w:rsidRPr="009E4901">
        <w:t>Леонского</w:t>
      </w:r>
      <w:proofErr w:type="spellEnd"/>
      <w:r w:rsidRPr="009E4901">
        <w:t xml:space="preserve"> университета;</w:t>
      </w:r>
    </w:p>
    <w:p w:rsidR="00450709" w:rsidRPr="009E4901" w:rsidRDefault="00450709" w:rsidP="00450709">
      <w:pPr>
        <w:pStyle w:val="a9"/>
        <w:widowControl w:val="0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b w:val="0"/>
          <w:sz w:val="24"/>
          <w:lang w:val="ru-RU"/>
        </w:rPr>
      </w:pPr>
      <w:r w:rsidRPr="009E4901">
        <w:rPr>
          <w:sz w:val="24"/>
          <w:lang w:val="ru-RU"/>
        </w:rPr>
        <w:t xml:space="preserve">Давид </w:t>
      </w:r>
      <w:proofErr w:type="spellStart"/>
      <w:r w:rsidRPr="009E4901">
        <w:rPr>
          <w:sz w:val="24"/>
          <w:lang w:val="ru-RU"/>
        </w:rPr>
        <w:t>Красовец</w:t>
      </w:r>
      <w:proofErr w:type="spellEnd"/>
      <w:r w:rsidRPr="009E4901">
        <w:rPr>
          <w:b w:val="0"/>
          <w:sz w:val="24"/>
          <w:lang w:val="ru-RU"/>
        </w:rPr>
        <w:t xml:space="preserve"> </w:t>
      </w:r>
      <w:r w:rsidRPr="009E4901">
        <w:rPr>
          <w:sz w:val="24"/>
          <w:lang w:val="ru-RU"/>
        </w:rPr>
        <w:t>(Франция)</w:t>
      </w:r>
      <w:r w:rsidRPr="009E4901">
        <w:rPr>
          <w:b w:val="0"/>
          <w:sz w:val="24"/>
          <w:lang w:val="ru-RU"/>
        </w:rPr>
        <w:t xml:space="preserve">, доктор наук, </w:t>
      </w:r>
      <w:r w:rsidRPr="009E4901">
        <w:rPr>
          <w:b w:val="0"/>
          <w:sz w:val="24"/>
        </w:rPr>
        <w:t>доцент кафедры языковой подготовки кадров государственного управления</w:t>
      </w:r>
      <w:r w:rsidRPr="009E4901">
        <w:rPr>
          <w:b w:val="0"/>
          <w:sz w:val="24"/>
          <w:lang w:val="ru-RU"/>
        </w:rPr>
        <w:t xml:space="preserve"> </w:t>
      </w:r>
      <w:r w:rsidRPr="009E4901">
        <w:rPr>
          <w:b w:val="0"/>
          <w:sz w:val="24"/>
        </w:rPr>
        <w:t>Российской академии народного хозяйства и государственной службы при президенте Российской Федерации</w:t>
      </w:r>
      <w:r w:rsidRPr="009E4901">
        <w:rPr>
          <w:b w:val="0"/>
          <w:sz w:val="24"/>
          <w:lang w:val="ru-RU"/>
        </w:rPr>
        <w:t>;</w:t>
      </w:r>
    </w:p>
    <w:p w:rsidR="00450709" w:rsidRPr="009E4901" w:rsidRDefault="00450709" w:rsidP="00450709">
      <w:pPr>
        <w:pStyle w:val="a9"/>
        <w:widowControl w:val="0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b w:val="0"/>
          <w:sz w:val="24"/>
          <w:lang w:val="ru-RU"/>
        </w:rPr>
      </w:pPr>
      <w:r w:rsidRPr="009E4901">
        <w:rPr>
          <w:sz w:val="24"/>
          <w:lang w:val="ru-RU"/>
        </w:rPr>
        <w:t xml:space="preserve">Анне Ренате </w:t>
      </w:r>
      <w:proofErr w:type="spellStart"/>
      <w:r w:rsidRPr="009E4901">
        <w:rPr>
          <w:sz w:val="24"/>
          <w:lang w:val="ru-RU"/>
        </w:rPr>
        <w:t>Шёнхаген</w:t>
      </w:r>
      <w:proofErr w:type="spellEnd"/>
      <w:r w:rsidR="00B941F1" w:rsidRPr="009E4901">
        <w:rPr>
          <w:sz w:val="24"/>
          <w:lang w:val="ru-RU"/>
        </w:rPr>
        <w:t xml:space="preserve"> (Германия)</w:t>
      </w:r>
      <w:r w:rsidRPr="009E4901">
        <w:rPr>
          <w:b w:val="0"/>
          <w:sz w:val="24"/>
          <w:lang w:val="ru-RU"/>
        </w:rPr>
        <w:t xml:space="preserve">, </w:t>
      </w:r>
      <w:r w:rsidR="00B941F1" w:rsidRPr="009E4901">
        <w:rPr>
          <w:b w:val="0"/>
          <w:sz w:val="24"/>
          <w:lang w:val="ru-RU"/>
        </w:rPr>
        <w:t>д</w:t>
      </w:r>
      <w:r w:rsidRPr="009E4901">
        <w:rPr>
          <w:b w:val="0"/>
          <w:sz w:val="24"/>
          <w:lang w:val="ru-RU"/>
        </w:rPr>
        <w:t xml:space="preserve">октор наук, </w:t>
      </w:r>
      <w:r w:rsidR="00B941F1" w:rsidRPr="009E4901">
        <w:rPr>
          <w:b w:val="0"/>
          <w:sz w:val="24"/>
          <w:lang w:val="ru-RU"/>
        </w:rPr>
        <w:t>р</w:t>
      </w:r>
      <w:r w:rsidRPr="009E4901">
        <w:rPr>
          <w:b w:val="0"/>
          <w:sz w:val="24"/>
          <w:lang w:val="ru-RU"/>
        </w:rPr>
        <w:t>уководитель языкового отдела Института Г</w:t>
      </w:r>
      <w:r w:rsidR="00B941F1" w:rsidRPr="009E4901">
        <w:rPr>
          <w:b w:val="0"/>
          <w:sz w:val="24"/>
          <w:lang w:val="ru-RU"/>
        </w:rPr>
        <w:t>ё</w:t>
      </w:r>
      <w:r w:rsidRPr="009E4901">
        <w:rPr>
          <w:b w:val="0"/>
          <w:sz w:val="24"/>
          <w:lang w:val="ru-RU"/>
        </w:rPr>
        <w:t>те в Восточной Европе и Центральной Азии, заместитель директора Института Г</w:t>
      </w:r>
      <w:r w:rsidR="00B941F1" w:rsidRPr="009E4901">
        <w:rPr>
          <w:b w:val="0"/>
          <w:sz w:val="24"/>
          <w:lang w:val="ru-RU"/>
        </w:rPr>
        <w:t>ё</w:t>
      </w:r>
      <w:r w:rsidRPr="009E4901">
        <w:rPr>
          <w:b w:val="0"/>
          <w:sz w:val="24"/>
          <w:lang w:val="ru-RU"/>
        </w:rPr>
        <w:t>те;</w:t>
      </w:r>
      <w:r w:rsidR="00650B23" w:rsidRPr="009E4901">
        <w:rPr>
          <w:b w:val="0"/>
          <w:sz w:val="24"/>
          <w:lang w:val="ru-RU"/>
        </w:rPr>
        <w:t xml:space="preserve"> </w:t>
      </w:r>
    </w:p>
    <w:p w:rsidR="003E1280" w:rsidRDefault="004A403A" w:rsidP="00955D79">
      <w:pPr>
        <w:pStyle w:val="a9"/>
        <w:widowControl w:val="0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b w:val="0"/>
          <w:sz w:val="24"/>
          <w:lang w:val="ru-RU"/>
        </w:rPr>
      </w:pPr>
      <w:r w:rsidRPr="009E4901">
        <w:rPr>
          <w:sz w:val="24"/>
        </w:rPr>
        <w:t xml:space="preserve">Гидо </w:t>
      </w:r>
      <w:proofErr w:type="spellStart"/>
      <w:r w:rsidRPr="009E4901">
        <w:rPr>
          <w:sz w:val="24"/>
        </w:rPr>
        <w:t>Техерино</w:t>
      </w:r>
      <w:proofErr w:type="spellEnd"/>
      <w:r w:rsidRPr="009E4901">
        <w:rPr>
          <w:sz w:val="24"/>
        </w:rPr>
        <w:t xml:space="preserve"> (Боливия)</w:t>
      </w:r>
      <w:r w:rsidRPr="009E4901">
        <w:rPr>
          <w:b w:val="0"/>
          <w:sz w:val="24"/>
        </w:rPr>
        <w:t>,</w:t>
      </w:r>
      <w:r w:rsidRPr="009E4901">
        <w:rPr>
          <w:sz w:val="24"/>
        </w:rPr>
        <w:t xml:space="preserve"> </w:t>
      </w:r>
      <w:r w:rsidRPr="009E4901">
        <w:rPr>
          <w:b w:val="0"/>
          <w:sz w:val="24"/>
        </w:rPr>
        <w:t>представитель Института Латинской Америки в</w:t>
      </w:r>
      <w:r w:rsidRPr="003E1280">
        <w:rPr>
          <w:sz w:val="24"/>
        </w:rPr>
        <w:t xml:space="preserve"> </w:t>
      </w:r>
      <w:r w:rsidRPr="003E1280">
        <w:rPr>
          <w:b w:val="0"/>
          <w:sz w:val="24"/>
        </w:rPr>
        <w:t>Москве</w:t>
      </w:r>
      <w:r w:rsidRPr="003E1280">
        <w:rPr>
          <w:b w:val="0"/>
          <w:sz w:val="24"/>
          <w:lang w:val="ru-RU"/>
        </w:rPr>
        <w:t xml:space="preserve">; </w:t>
      </w:r>
    </w:p>
    <w:p w:rsidR="00A50EFE" w:rsidRPr="00CA29A5" w:rsidRDefault="00A50EFE" w:rsidP="00A50EFE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proofErr w:type="spellStart"/>
      <w:r w:rsidRPr="00CA29A5">
        <w:rPr>
          <w:sz w:val="24"/>
          <w:lang w:val="ru-RU"/>
        </w:rPr>
        <w:t>Малюга</w:t>
      </w:r>
      <w:proofErr w:type="spellEnd"/>
      <w:r w:rsidRPr="00CA29A5">
        <w:rPr>
          <w:sz w:val="24"/>
          <w:lang w:val="ru-RU"/>
        </w:rPr>
        <w:t xml:space="preserve"> Елена Николаевна</w:t>
      </w:r>
      <w:r w:rsidRPr="00CA29A5"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Pr="00CA29A5">
        <w:rPr>
          <w:b w:val="0"/>
          <w:sz w:val="24"/>
          <w:lang w:val="ru-RU"/>
        </w:rPr>
        <w:t xml:space="preserve">, зав. кафедрой иностранных языков экономического факультета РУДН, академик Российской академии естественных наук, </w:t>
      </w:r>
      <w:proofErr w:type="spellStart"/>
      <w:r w:rsidRPr="00CA29A5">
        <w:rPr>
          <w:b w:val="0"/>
          <w:sz w:val="24"/>
          <w:lang w:val="ru-RU"/>
        </w:rPr>
        <w:t>д.филол.н</w:t>
      </w:r>
      <w:proofErr w:type="spellEnd"/>
      <w:r w:rsidRPr="00CA29A5">
        <w:rPr>
          <w:b w:val="0"/>
          <w:sz w:val="24"/>
          <w:lang w:val="ru-RU"/>
        </w:rPr>
        <w:t>., профессор – председатель программного оргкомитета;</w:t>
      </w:r>
    </w:p>
    <w:p w:rsidR="00A50EFE" w:rsidRPr="0043713E" w:rsidRDefault="00A50EFE" w:rsidP="00A50EFE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r w:rsidRPr="00CA29A5">
        <w:rPr>
          <w:sz w:val="24"/>
          <w:lang w:val="ru-RU"/>
        </w:rPr>
        <w:t>Городецкая Людмила Александровна</w:t>
      </w:r>
      <w:r w:rsidRPr="00CA29A5"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Pr="00CA29A5">
        <w:rPr>
          <w:b w:val="0"/>
          <w:sz w:val="24"/>
          <w:lang w:val="ru-RU"/>
        </w:rPr>
        <w:t>, доктор культурологии, профессор Московского государственного университета им. М.В. Ломоносова, ведущий методист Издательства Кембриджского университета – член программного оргкомитета;</w:t>
      </w:r>
      <w:r w:rsidRPr="0043713E">
        <w:rPr>
          <w:sz w:val="24"/>
          <w:lang w:val="ru-RU"/>
        </w:rPr>
        <w:t xml:space="preserve"> </w:t>
      </w:r>
    </w:p>
    <w:p w:rsidR="00F673B3" w:rsidRPr="00CA29A5" w:rsidRDefault="00F673B3" w:rsidP="00F673B3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r w:rsidRPr="00CA29A5">
        <w:rPr>
          <w:sz w:val="24"/>
          <w:lang w:val="ru-RU"/>
        </w:rPr>
        <w:t>Дмитренко Татьяна Алексеевна</w:t>
      </w:r>
      <w:r w:rsidRPr="00CA29A5"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Pr="00CA29A5">
        <w:rPr>
          <w:b w:val="0"/>
          <w:sz w:val="24"/>
          <w:lang w:val="ru-RU"/>
        </w:rPr>
        <w:t xml:space="preserve">, академик Международной академии наук педагогического образования, </w:t>
      </w:r>
      <w:proofErr w:type="spellStart"/>
      <w:r w:rsidRPr="00CA29A5">
        <w:rPr>
          <w:b w:val="0"/>
          <w:sz w:val="24"/>
          <w:lang w:val="ru-RU"/>
        </w:rPr>
        <w:t>д.п.н</w:t>
      </w:r>
      <w:proofErr w:type="spellEnd"/>
      <w:r w:rsidRPr="00CA29A5">
        <w:rPr>
          <w:b w:val="0"/>
          <w:sz w:val="24"/>
          <w:lang w:val="ru-RU"/>
        </w:rPr>
        <w:t>., профессор – член программного оргкомитета;</w:t>
      </w:r>
    </w:p>
    <w:p w:rsidR="00A50EFE" w:rsidRPr="008E68EC" w:rsidRDefault="00A50EFE" w:rsidP="00A50EFE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r w:rsidRPr="00821DBB">
        <w:rPr>
          <w:sz w:val="24"/>
          <w:lang w:val="ru-RU"/>
        </w:rPr>
        <w:t>Марчук Юрий Николаевич</w:t>
      </w:r>
      <w:r w:rsidRPr="00CA29A5"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Pr="00CA29A5">
        <w:rPr>
          <w:b w:val="0"/>
          <w:sz w:val="24"/>
          <w:lang w:val="ru-RU"/>
        </w:rPr>
        <w:t xml:space="preserve">, академик Международной академии информатизации, </w:t>
      </w:r>
      <w:proofErr w:type="spellStart"/>
      <w:r w:rsidRPr="00CA29A5">
        <w:rPr>
          <w:b w:val="0"/>
          <w:sz w:val="24"/>
          <w:lang w:val="ru-RU"/>
        </w:rPr>
        <w:t>д.филол.н</w:t>
      </w:r>
      <w:proofErr w:type="spellEnd"/>
      <w:r w:rsidRPr="00CA29A5">
        <w:rPr>
          <w:b w:val="0"/>
          <w:sz w:val="24"/>
          <w:lang w:val="ru-RU"/>
        </w:rPr>
        <w:t xml:space="preserve">., профессор кафедры общего и сравнительно-исторического языкознания филологического факультета Московского государственного университета им. </w:t>
      </w:r>
      <w:r w:rsidRPr="00CA29A5">
        <w:rPr>
          <w:b w:val="0"/>
          <w:sz w:val="24"/>
        </w:rPr>
        <w:t>М.В.  Ломоносова</w:t>
      </w:r>
      <w:r w:rsidRPr="00CA29A5">
        <w:rPr>
          <w:b w:val="0"/>
          <w:sz w:val="24"/>
          <w:lang w:val="ru-RU"/>
        </w:rPr>
        <w:t xml:space="preserve"> – член программного оргкомитета;</w:t>
      </w:r>
    </w:p>
    <w:p w:rsidR="007D0FB0" w:rsidRPr="00CA29A5" w:rsidRDefault="00CA29A5" w:rsidP="00A50EFE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r w:rsidRPr="00CA29A5">
        <w:rPr>
          <w:sz w:val="24"/>
          <w:lang w:val="ru-RU"/>
        </w:rPr>
        <w:t>Назарова Т</w:t>
      </w:r>
      <w:r w:rsidR="007D0FB0" w:rsidRPr="00CA29A5">
        <w:rPr>
          <w:sz w:val="24"/>
          <w:lang w:val="ru-RU"/>
        </w:rPr>
        <w:t>амара Борисовна</w:t>
      </w:r>
      <w:r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="007D0FB0" w:rsidRPr="00CA29A5">
        <w:rPr>
          <w:b w:val="0"/>
          <w:sz w:val="24"/>
          <w:lang w:val="ru-RU"/>
        </w:rPr>
        <w:t xml:space="preserve">, </w:t>
      </w:r>
      <w:proofErr w:type="spellStart"/>
      <w:r w:rsidR="007D0FB0" w:rsidRPr="00CA29A5">
        <w:rPr>
          <w:b w:val="0"/>
          <w:sz w:val="24"/>
          <w:lang w:val="ru-RU"/>
        </w:rPr>
        <w:t>д.филол.н</w:t>
      </w:r>
      <w:proofErr w:type="spellEnd"/>
      <w:r w:rsidR="007D0FB0" w:rsidRPr="00CA29A5">
        <w:rPr>
          <w:b w:val="0"/>
          <w:sz w:val="24"/>
          <w:lang w:val="ru-RU"/>
        </w:rPr>
        <w:t>., профессор кафедры английского языкознания филологического факультета Московского государственного ун</w:t>
      </w:r>
      <w:r w:rsidR="008159FB" w:rsidRPr="00CA29A5">
        <w:rPr>
          <w:b w:val="0"/>
          <w:sz w:val="24"/>
          <w:lang w:val="ru-RU"/>
        </w:rPr>
        <w:t xml:space="preserve">иверситета им. М.В. Ломоносова </w:t>
      </w:r>
      <w:r w:rsidR="007D0FB0" w:rsidRPr="00CA29A5">
        <w:rPr>
          <w:b w:val="0"/>
          <w:sz w:val="24"/>
          <w:lang w:val="ru-RU"/>
        </w:rPr>
        <w:t>– член программного оргкомитета;</w:t>
      </w:r>
    </w:p>
    <w:p w:rsidR="0043713E" w:rsidRPr="00A50EFE" w:rsidRDefault="0043713E" w:rsidP="00A50EFE">
      <w:pPr>
        <w:pStyle w:val="a9"/>
        <w:widowControl w:val="0"/>
        <w:numPr>
          <w:ilvl w:val="0"/>
          <w:numId w:val="4"/>
        </w:numPr>
        <w:suppressAutoHyphens w:val="0"/>
        <w:jc w:val="both"/>
        <w:rPr>
          <w:b w:val="0"/>
          <w:sz w:val="24"/>
          <w:lang w:val="ru-RU"/>
        </w:rPr>
      </w:pPr>
      <w:r w:rsidRPr="00CA29A5">
        <w:rPr>
          <w:sz w:val="24"/>
          <w:lang w:val="ru-RU"/>
        </w:rPr>
        <w:t>Пономаренко Евгения Витальевна</w:t>
      </w:r>
      <w:r w:rsidRPr="00CA29A5">
        <w:rPr>
          <w:b w:val="0"/>
          <w:sz w:val="24"/>
          <w:lang w:val="ru-RU"/>
        </w:rPr>
        <w:t xml:space="preserve"> </w:t>
      </w:r>
      <w:r w:rsidRPr="009C2FBA">
        <w:rPr>
          <w:sz w:val="24"/>
          <w:lang w:val="ru-RU"/>
        </w:rPr>
        <w:t>(Россия)</w:t>
      </w:r>
      <w:r w:rsidRPr="00CA29A5">
        <w:rPr>
          <w:b w:val="0"/>
          <w:sz w:val="24"/>
          <w:lang w:val="ru-RU"/>
        </w:rPr>
        <w:t>, академик Российской академии естественных наук</w:t>
      </w:r>
      <w:r w:rsidRPr="00CA29A5">
        <w:rPr>
          <w:b w:val="0"/>
          <w:bCs w:val="0"/>
          <w:sz w:val="24"/>
          <w:lang w:val="ru-RU"/>
        </w:rPr>
        <w:t xml:space="preserve">, </w:t>
      </w:r>
      <w:proofErr w:type="spellStart"/>
      <w:r w:rsidRPr="00CA29A5">
        <w:rPr>
          <w:b w:val="0"/>
          <w:bCs w:val="0"/>
          <w:sz w:val="24"/>
          <w:lang w:val="ru-RU"/>
        </w:rPr>
        <w:t>д.филол.н</w:t>
      </w:r>
      <w:proofErr w:type="spellEnd"/>
      <w:r w:rsidRPr="00CA29A5">
        <w:rPr>
          <w:b w:val="0"/>
          <w:bCs w:val="0"/>
          <w:sz w:val="24"/>
          <w:lang w:val="ru-RU"/>
        </w:rPr>
        <w:t xml:space="preserve">., </w:t>
      </w:r>
      <w:r w:rsidRPr="00CA29A5">
        <w:rPr>
          <w:b w:val="0"/>
          <w:sz w:val="24"/>
          <w:lang w:val="ru-RU"/>
        </w:rPr>
        <w:t>профессор кафедры английского языка Московского государственного института международных отношений</w:t>
      </w:r>
      <w:r w:rsidRPr="00CA29A5">
        <w:rPr>
          <w:b w:val="0"/>
          <w:bCs w:val="0"/>
          <w:iCs/>
          <w:sz w:val="24"/>
          <w:lang w:val="ru-RU"/>
        </w:rPr>
        <w:t xml:space="preserve"> (Университет) МИД России</w:t>
      </w:r>
      <w:r w:rsidRPr="00CA29A5">
        <w:rPr>
          <w:b w:val="0"/>
          <w:sz w:val="24"/>
          <w:lang w:val="ru-RU"/>
        </w:rPr>
        <w:t xml:space="preserve"> – </w:t>
      </w:r>
      <w:proofErr w:type="spellStart"/>
      <w:r w:rsidRPr="00CA29A5">
        <w:rPr>
          <w:b w:val="0"/>
          <w:sz w:val="24"/>
          <w:lang w:val="ru-RU"/>
        </w:rPr>
        <w:t>зам.предсе</w:t>
      </w:r>
      <w:r w:rsidR="00F673B3">
        <w:rPr>
          <w:b w:val="0"/>
          <w:sz w:val="24"/>
          <w:lang w:val="ru-RU"/>
        </w:rPr>
        <w:t>дателя</w:t>
      </w:r>
      <w:proofErr w:type="spellEnd"/>
      <w:r w:rsidR="00F673B3">
        <w:rPr>
          <w:b w:val="0"/>
          <w:sz w:val="24"/>
          <w:lang w:val="ru-RU"/>
        </w:rPr>
        <w:t xml:space="preserve"> программного оргкомитета</w:t>
      </w:r>
      <w:r w:rsidR="00F673B3" w:rsidRPr="00F673B3">
        <w:rPr>
          <w:b w:val="0"/>
          <w:sz w:val="24"/>
          <w:lang w:val="ru-RU"/>
        </w:rPr>
        <w:t>.</w:t>
      </w:r>
    </w:p>
    <w:p w:rsidR="00387F40" w:rsidRDefault="00387F40" w:rsidP="00387F40">
      <w:pPr>
        <w:pStyle w:val="a7"/>
      </w:pPr>
    </w:p>
    <w:p w:rsidR="009F124E" w:rsidRPr="00A2279B" w:rsidRDefault="009F124E" w:rsidP="009F124E">
      <w:pPr>
        <w:pStyle w:val="a9"/>
        <w:jc w:val="both"/>
        <w:rPr>
          <w:b w:val="0"/>
          <w:bCs w:val="0"/>
          <w:sz w:val="24"/>
        </w:rPr>
      </w:pPr>
      <w:r w:rsidRPr="00A2279B">
        <w:rPr>
          <w:b w:val="0"/>
          <w:bCs w:val="0"/>
          <w:sz w:val="24"/>
        </w:rPr>
        <w:t xml:space="preserve">Председатель Оргкомитета – </w:t>
      </w:r>
      <w:r w:rsidRPr="006B0E63">
        <w:rPr>
          <w:b w:val="0"/>
          <w:sz w:val="24"/>
        </w:rPr>
        <w:t xml:space="preserve">зав. кафедрой иностранных языков экономического факультета Российского университета дружбы народов, академик РАЕН, </w:t>
      </w:r>
      <w:proofErr w:type="spellStart"/>
      <w:r w:rsidRPr="006B0E63">
        <w:rPr>
          <w:b w:val="0"/>
          <w:sz w:val="24"/>
        </w:rPr>
        <w:t>д.ф</w:t>
      </w:r>
      <w:r>
        <w:rPr>
          <w:b w:val="0"/>
          <w:sz w:val="24"/>
          <w:lang w:val="ru-RU"/>
        </w:rPr>
        <w:t>илол</w:t>
      </w:r>
      <w:proofErr w:type="spellEnd"/>
      <w:r w:rsidRPr="006B0E63">
        <w:rPr>
          <w:b w:val="0"/>
          <w:sz w:val="24"/>
        </w:rPr>
        <w:t>.н., профессор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Малюга</w:t>
      </w:r>
      <w:proofErr w:type="spellEnd"/>
      <w:r>
        <w:rPr>
          <w:b w:val="0"/>
          <w:bCs w:val="0"/>
          <w:sz w:val="24"/>
        </w:rPr>
        <w:t xml:space="preserve"> Е.Н.</w:t>
      </w:r>
    </w:p>
    <w:p w:rsidR="009F124E" w:rsidRPr="00E70EE3" w:rsidRDefault="009F124E" w:rsidP="009F124E">
      <w:pPr>
        <w:snapToGrid w:val="0"/>
        <w:jc w:val="both"/>
        <w:rPr>
          <w:bCs/>
        </w:rPr>
      </w:pPr>
      <w:r w:rsidRPr="00E70EE3">
        <w:rPr>
          <w:bCs/>
        </w:rPr>
        <w:t xml:space="preserve">Зам. председателя Оргкомитета – академик </w:t>
      </w:r>
      <w:r w:rsidRPr="00E70EE3">
        <w:t>РАЕН</w:t>
      </w:r>
      <w:r w:rsidRPr="00E70EE3">
        <w:rPr>
          <w:bCs/>
        </w:rPr>
        <w:t xml:space="preserve">, </w:t>
      </w:r>
      <w:proofErr w:type="spellStart"/>
      <w:r w:rsidRPr="00E70EE3">
        <w:rPr>
          <w:bCs/>
        </w:rPr>
        <w:t>д.филол.н</w:t>
      </w:r>
      <w:proofErr w:type="spellEnd"/>
      <w:r w:rsidRPr="00E70EE3">
        <w:rPr>
          <w:bCs/>
        </w:rPr>
        <w:t xml:space="preserve">., </w:t>
      </w:r>
      <w:r w:rsidRPr="00E70EE3">
        <w:t>профессор кафедры английского языка Московского государственного института международных отношений</w:t>
      </w:r>
      <w:r w:rsidRPr="00E70EE3">
        <w:rPr>
          <w:bCs/>
          <w:iCs/>
        </w:rPr>
        <w:t xml:space="preserve"> (Университет) МИД России Пономаренко Е.В.</w:t>
      </w:r>
    </w:p>
    <w:p w:rsidR="009F124E" w:rsidRPr="00284850" w:rsidRDefault="009F124E" w:rsidP="009F124E">
      <w:pPr>
        <w:pStyle w:val="a9"/>
        <w:jc w:val="both"/>
        <w:rPr>
          <w:b w:val="0"/>
          <w:bCs w:val="0"/>
          <w:sz w:val="24"/>
          <w:lang w:val="ru-RU"/>
        </w:rPr>
      </w:pPr>
      <w:r w:rsidRPr="00DE426D">
        <w:rPr>
          <w:b w:val="0"/>
          <w:bCs w:val="0"/>
          <w:sz w:val="24"/>
        </w:rPr>
        <w:t>Ответственн</w:t>
      </w:r>
      <w:r>
        <w:rPr>
          <w:b w:val="0"/>
          <w:bCs w:val="0"/>
          <w:sz w:val="24"/>
          <w:lang w:val="ru-RU"/>
        </w:rPr>
        <w:t>ые</w:t>
      </w:r>
      <w:r w:rsidRPr="00DE426D">
        <w:rPr>
          <w:b w:val="0"/>
          <w:bCs w:val="0"/>
          <w:sz w:val="24"/>
        </w:rPr>
        <w:t xml:space="preserve"> секретар</w:t>
      </w:r>
      <w:r>
        <w:rPr>
          <w:b w:val="0"/>
          <w:bCs w:val="0"/>
          <w:sz w:val="24"/>
          <w:lang w:val="ru-RU"/>
        </w:rPr>
        <w:t>и</w:t>
      </w:r>
      <w:r w:rsidRPr="00DE426D">
        <w:rPr>
          <w:b w:val="0"/>
          <w:bCs w:val="0"/>
          <w:sz w:val="24"/>
        </w:rPr>
        <w:t xml:space="preserve"> – </w:t>
      </w:r>
      <w:proofErr w:type="spellStart"/>
      <w:r w:rsidRPr="00DE426D">
        <w:rPr>
          <w:b w:val="0"/>
          <w:bCs w:val="0"/>
          <w:sz w:val="24"/>
        </w:rPr>
        <w:t>к.ф</w:t>
      </w:r>
      <w:r>
        <w:rPr>
          <w:b w:val="0"/>
          <w:bCs w:val="0"/>
          <w:sz w:val="24"/>
          <w:lang w:val="ru-RU"/>
        </w:rPr>
        <w:t>илол</w:t>
      </w:r>
      <w:proofErr w:type="spellEnd"/>
      <w:r w:rsidRPr="00DE426D">
        <w:rPr>
          <w:b w:val="0"/>
          <w:bCs w:val="0"/>
          <w:sz w:val="24"/>
        </w:rPr>
        <w:t>.н., доц</w:t>
      </w:r>
      <w:r>
        <w:rPr>
          <w:b w:val="0"/>
          <w:bCs w:val="0"/>
          <w:sz w:val="24"/>
          <w:lang w:val="ru-RU"/>
        </w:rPr>
        <w:t xml:space="preserve">ент </w:t>
      </w:r>
      <w:r w:rsidRPr="006B0E63">
        <w:rPr>
          <w:b w:val="0"/>
          <w:sz w:val="24"/>
        </w:rPr>
        <w:t>кафедр</w:t>
      </w:r>
      <w:r>
        <w:rPr>
          <w:b w:val="0"/>
          <w:sz w:val="24"/>
          <w:lang w:val="ru-RU"/>
        </w:rPr>
        <w:t>ы</w:t>
      </w:r>
      <w:r w:rsidRPr="006B0E63">
        <w:rPr>
          <w:b w:val="0"/>
          <w:sz w:val="24"/>
        </w:rPr>
        <w:t xml:space="preserve"> иностранных языков экономического факультета Российского университета дружбы народов</w:t>
      </w:r>
      <w:r>
        <w:rPr>
          <w:b w:val="0"/>
          <w:bCs w:val="0"/>
          <w:sz w:val="24"/>
          <w:lang w:val="ru-RU"/>
        </w:rPr>
        <w:t xml:space="preserve"> </w:t>
      </w:r>
      <w:r w:rsidRPr="00DE426D">
        <w:rPr>
          <w:b w:val="0"/>
          <w:bCs w:val="0"/>
          <w:sz w:val="24"/>
        </w:rPr>
        <w:t>Полякова Н.В.</w:t>
      </w:r>
      <w:r>
        <w:rPr>
          <w:b w:val="0"/>
          <w:bCs w:val="0"/>
          <w:sz w:val="24"/>
          <w:lang w:val="ru-RU"/>
        </w:rPr>
        <w:t xml:space="preserve">; </w:t>
      </w:r>
      <w:proofErr w:type="spellStart"/>
      <w:r w:rsidRPr="00DE426D">
        <w:rPr>
          <w:b w:val="0"/>
          <w:bCs w:val="0"/>
          <w:sz w:val="24"/>
        </w:rPr>
        <w:lastRenderedPageBreak/>
        <w:t>к.ф</w:t>
      </w:r>
      <w:r>
        <w:rPr>
          <w:b w:val="0"/>
          <w:bCs w:val="0"/>
          <w:sz w:val="24"/>
          <w:lang w:val="ru-RU"/>
        </w:rPr>
        <w:t>илол</w:t>
      </w:r>
      <w:proofErr w:type="spellEnd"/>
      <w:r w:rsidRPr="00DE426D">
        <w:rPr>
          <w:b w:val="0"/>
          <w:bCs w:val="0"/>
          <w:sz w:val="24"/>
        </w:rPr>
        <w:t xml:space="preserve">.н., </w:t>
      </w:r>
      <w:proofErr w:type="spellStart"/>
      <w:r>
        <w:rPr>
          <w:b w:val="0"/>
          <w:bCs w:val="0"/>
          <w:sz w:val="24"/>
          <w:lang w:val="ru-RU"/>
        </w:rPr>
        <w:t>ст.преподаватель</w:t>
      </w:r>
      <w:proofErr w:type="spellEnd"/>
      <w:r>
        <w:rPr>
          <w:b w:val="0"/>
          <w:bCs w:val="0"/>
          <w:sz w:val="24"/>
          <w:lang w:val="ru-RU"/>
        </w:rPr>
        <w:t xml:space="preserve"> </w:t>
      </w:r>
      <w:r w:rsidRPr="006B0E63">
        <w:rPr>
          <w:b w:val="0"/>
          <w:sz w:val="24"/>
        </w:rPr>
        <w:t>кафедр</w:t>
      </w:r>
      <w:r>
        <w:rPr>
          <w:b w:val="0"/>
          <w:sz w:val="24"/>
          <w:lang w:val="ru-RU"/>
        </w:rPr>
        <w:t>ы</w:t>
      </w:r>
      <w:r w:rsidRPr="006B0E63">
        <w:rPr>
          <w:b w:val="0"/>
          <w:sz w:val="24"/>
        </w:rPr>
        <w:t xml:space="preserve"> иностранных языков экономического факультета Российского университета дружбы народов</w:t>
      </w:r>
      <w:r>
        <w:rPr>
          <w:b w:val="0"/>
          <w:bCs w:val="0"/>
          <w:sz w:val="24"/>
          <w:lang w:val="ru-RU"/>
        </w:rPr>
        <w:t xml:space="preserve"> Орлова С.Н</w:t>
      </w:r>
      <w:r w:rsidRPr="00DE426D">
        <w:rPr>
          <w:b w:val="0"/>
          <w:bCs w:val="0"/>
          <w:sz w:val="24"/>
        </w:rPr>
        <w:t>.</w:t>
      </w:r>
    </w:p>
    <w:p w:rsidR="00284850" w:rsidRDefault="00284850" w:rsidP="00387F40">
      <w:pPr>
        <w:pStyle w:val="a7"/>
      </w:pPr>
    </w:p>
    <w:p w:rsidR="009F124E" w:rsidRPr="009E4901" w:rsidRDefault="009F124E" w:rsidP="00387F40">
      <w:pPr>
        <w:pStyle w:val="a7"/>
        <w:rPr>
          <w:b w:val="0"/>
          <w:u w:val="none"/>
        </w:rPr>
      </w:pPr>
      <w:r w:rsidRPr="009E4901">
        <w:rPr>
          <w:b w:val="0"/>
          <w:u w:val="none"/>
        </w:rPr>
        <w:t>Рабочие языки конференции: русский, английский, немецкий, французский, испанский, итальянский, китайский.</w:t>
      </w:r>
    </w:p>
    <w:p w:rsidR="009F124E" w:rsidRPr="009E4901" w:rsidRDefault="009F124E" w:rsidP="00387F40">
      <w:pPr>
        <w:pStyle w:val="a7"/>
        <w:rPr>
          <w:b w:val="0"/>
          <w:u w:val="none"/>
        </w:rPr>
      </w:pPr>
    </w:p>
    <w:p w:rsidR="009F124E" w:rsidRPr="009E4901" w:rsidRDefault="009F124E" w:rsidP="00AF5BEF">
      <w:pPr>
        <w:pStyle w:val="a7"/>
        <w:jc w:val="both"/>
        <w:rPr>
          <w:rFonts w:ascii="Arial" w:hAnsi="Arial" w:cs="Arial"/>
          <w:sz w:val="23"/>
          <w:szCs w:val="23"/>
        </w:rPr>
      </w:pPr>
      <w:r w:rsidRPr="009E4901">
        <w:rPr>
          <w:b w:val="0"/>
          <w:u w:val="none"/>
        </w:rPr>
        <w:t xml:space="preserve">К открытию конференции планируется издание сборника материалов конференции </w:t>
      </w:r>
      <w:r w:rsidRPr="009E4901">
        <w:t>на английском языке</w:t>
      </w:r>
      <w:r w:rsidRPr="009E4901">
        <w:rPr>
          <w:b w:val="0"/>
          <w:u w:val="none"/>
        </w:rPr>
        <w:t xml:space="preserve"> (изд-во РУДН, РИНЦ, ISBN).</w:t>
      </w:r>
    </w:p>
    <w:p w:rsidR="00834B1A" w:rsidRPr="009E4901" w:rsidRDefault="009F124E" w:rsidP="00AF5BEF">
      <w:pPr>
        <w:pStyle w:val="a7"/>
        <w:jc w:val="both"/>
        <w:rPr>
          <w:b w:val="0"/>
          <w:u w:val="none"/>
        </w:rPr>
      </w:pPr>
      <w:r w:rsidRPr="009E4901">
        <w:rPr>
          <w:b w:val="0"/>
          <w:u w:val="none"/>
        </w:rPr>
        <w:t>По итогам конференции буд</w:t>
      </w:r>
      <w:r w:rsidR="00AF5BEF" w:rsidRPr="009E4901">
        <w:rPr>
          <w:b w:val="0"/>
          <w:u w:val="none"/>
        </w:rPr>
        <w:t>е</w:t>
      </w:r>
      <w:r w:rsidRPr="009E4901">
        <w:rPr>
          <w:b w:val="0"/>
          <w:u w:val="none"/>
        </w:rPr>
        <w:t>т издан</w:t>
      </w:r>
      <w:r w:rsidR="00AF5BEF" w:rsidRPr="009E4901">
        <w:rPr>
          <w:b w:val="0"/>
          <w:u w:val="none"/>
        </w:rPr>
        <w:t xml:space="preserve"> сборник статей </w:t>
      </w:r>
      <w:r w:rsidR="00AF5BEF" w:rsidRPr="009E4901">
        <w:t>на английском языке</w:t>
      </w:r>
      <w:r w:rsidR="00834B1A" w:rsidRPr="009E4901">
        <w:rPr>
          <w:b w:val="0"/>
          <w:u w:val="none"/>
        </w:rPr>
        <w:t>, в который войдут доклады участников.</w:t>
      </w:r>
    </w:p>
    <w:p w:rsidR="00AF5BEF" w:rsidRPr="009E4901" w:rsidRDefault="00834B1A" w:rsidP="00AF5BEF">
      <w:pPr>
        <w:pStyle w:val="a7"/>
        <w:jc w:val="both"/>
        <w:rPr>
          <w:b w:val="0"/>
          <w:u w:val="none"/>
        </w:rPr>
      </w:pPr>
      <w:r w:rsidRPr="009E4901">
        <w:rPr>
          <w:b w:val="0"/>
          <w:u w:val="none"/>
        </w:rPr>
        <w:t>На о</w:t>
      </w:r>
      <w:r w:rsidR="00AF5BEF" w:rsidRPr="009E4901">
        <w:rPr>
          <w:b w:val="0"/>
          <w:u w:val="none"/>
        </w:rPr>
        <w:t>тобранные решением программного комитета</w:t>
      </w:r>
      <w:r w:rsidRPr="009E4901">
        <w:rPr>
          <w:b w:val="0"/>
          <w:u w:val="none"/>
        </w:rPr>
        <w:t xml:space="preserve"> доклады т</w:t>
      </w:r>
      <w:r w:rsidR="00AF5BEF" w:rsidRPr="009E4901">
        <w:rPr>
          <w:b w:val="0"/>
          <w:u w:val="none"/>
        </w:rPr>
        <w:t xml:space="preserve">акже будет подготовлена заявка на включение сборника в </w:t>
      </w:r>
      <w:proofErr w:type="spellStart"/>
      <w:r w:rsidR="00AF5BEF" w:rsidRPr="009E4901">
        <w:rPr>
          <w:b w:val="0"/>
          <w:u w:val="none"/>
        </w:rPr>
        <w:t>наукометрическую</w:t>
      </w:r>
      <w:proofErr w:type="spellEnd"/>
      <w:r w:rsidR="00AF5BEF" w:rsidRPr="009E4901">
        <w:rPr>
          <w:b w:val="0"/>
          <w:u w:val="none"/>
        </w:rPr>
        <w:t xml:space="preserve"> базу </w:t>
      </w:r>
      <w:proofErr w:type="spellStart"/>
      <w:r w:rsidR="00AF5BEF" w:rsidRPr="009E4901">
        <w:rPr>
          <w:u w:val="none"/>
        </w:rPr>
        <w:t>Conference</w:t>
      </w:r>
      <w:proofErr w:type="spellEnd"/>
      <w:r w:rsidR="00AF5BEF" w:rsidRPr="009E4901">
        <w:rPr>
          <w:u w:val="none"/>
        </w:rPr>
        <w:t xml:space="preserve"> </w:t>
      </w:r>
      <w:proofErr w:type="spellStart"/>
      <w:r w:rsidR="00AF5BEF" w:rsidRPr="009E4901">
        <w:rPr>
          <w:u w:val="none"/>
        </w:rPr>
        <w:t>Proceedings</w:t>
      </w:r>
      <w:proofErr w:type="spellEnd"/>
      <w:r w:rsidR="00AF5BEF" w:rsidRPr="009E4901">
        <w:rPr>
          <w:u w:val="none"/>
        </w:rPr>
        <w:t xml:space="preserve"> </w:t>
      </w:r>
      <w:proofErr w:type="spellStart"/>
      <w:r w:rsidR="00AF5BEF" w:rsidRPr="009E4901">
        <w:rPr>
          <w:u w:val="none"/>
        </w:rPr>
        <w:t>Citation</w:t>
      </w:r>
      <w:proofErr w:type="spellEnd"/>
      <w:r w:rsidR="00AF5BEF" w:rsidRPr="009E4901">
        <w:rPr>
          <w:u w:val="none"/>
        </w:rPr>
        <w:t xml:space="preserve"> </w:t>
      </w:r>
      <w:proofErr w:type="spellStart"/>
      <w:r w:rsidR="00AF5BEF" w:rsidRPr="009E4901">
        <w:rPr>
          <w:u w:val="none"/>
        </w:rPr>
        <w:t>Index</w:t>
      </w:r>
      <w:proofErr w:type="spellEnd"/>
      <w:r w:rsidR="00AF5BEF" w:rsidRPr="009E4901">
        <w:rPr>
          <w:u w:val="none"/>
        </w:rPr>
        <w:t xml:space="preserve"> (</w:t>
      </w:r>
      <w:proofErr w:type="spellStart"/>
      <w:r w:rsidR="00AF5BEF" w:rsidRPr="009E4901">
        <w:rPr>
          <w:u w:val="none"/>
        </w:rPr>
        <w:t>Web</w:t>
      </w:r>
      <w:proofErr w:type="spellEnd"/>
      <w:r w:rsidR="00AF5BEF" w:rsidRPr="009E4901">
        <w:rPr>
          <w:u w:val="none"/>
        </w:rPr>
        <w:t xml:space="preserve"> </w:t>
      </w:r>
      <w:proofErr w:type="spellStart"/>
      <w:r w:rsidR="00AF5BEF" w:rsidRPr="009E4901">
        <w:rPr>
          <w:u w:val="none"/>
        </w:rPr>
        <w:t>of</w:t>
      </w:r>
      <w:proofErr w:type="spellEnd"/>
      <w:r w:rsidR="00AF5BEF" w:rsidRPr="009E4901">
        <w:rPr>
          <w:u w:val="none"/>
        </w:rPr>
        <w:t xml:space="preserve"> </w:t>
      </w:r>
      <w:proofErr w:type="spellStart"/>
      <w:r w:rsidR="00AF5BEF" w:rsidRPr="009E4901">
        <w:rPr>
          <w:u w:val="none"/>
        </w:rPr>
        <w:t>Science</w:t>
      </w:r>
      <w:proofErr w:type="spellEnd"/>
      <w:r w:rsidR="00AF5BEF" w:rsidRPr="009E4901">
        <w:rPr>
          <w:u w:val="none"/>
        </w:rPr>
        <w:t>)</w:t>
      </w:r>
      <w:r w:rsidR="00AF5BEF" w:rsidRPr="009E4901">
        <w:rPr>
          <w:b w:val="0"/>
          <w:u w:val="none"/>
        </w:rPr>
        <w:t>.</w:t>
      </w:r>
    </w:p>
    <w:p w:rsidR="00AF5BEF" w:rsidRPr="009E4901" w:rsidRDefault="00AF5BEF" w:rsidP="00387F40">
      <w:pPr>
        <w:pStyle w:val="a7"/>
        <w:rPr>
          <w:b w:val="0"/>
          <w:u w:val="none"/>
        </w:rPr>
      </w:pPr>
    </w:p>
    <w:p w:rsidR="004E2255" w:rsidRDefault="004E2255">
      <w:pPr>
        <w:pStyle w:val="a9"/>
        <w:jc w:val="both"/>
        <w:rPr>
          <w:sz w:val="24"/>
        </w:rPr>
      </w:pPr>
      <w:r w:rsidRPr="009E4901">
        <w:rPr>
          <w:b w:val="0"/>
          <w:bCs w:val="0"/>
          <w:sz w:val="24"/>
        </w:rPr>
        <w:t>Заявки на участие в конференции и тезисы выступлений</w:t>
      </w:r>
      <w:r w:rsidR="009F124E" w:rsidRPr="009E4901">
        <w:rPr>
          <w:b w:val="0"/>
          <w:bCs w:val="0"/>
          <w:sz w:val="24"/>
          <w:lang w:val="ru-RU"/>
        </w:rPr>
        <w:t xml:space="preserve"> (на английском языке) </w:t>
      </w:r>
      <w:r w:rsidR="009F124E" w:rsidRPr="009E4901">
        <w:rPr>
          <w:b w:val="0"/>
          <w:sz w:val="24"/>
        </w:rPr>
        <w:t xml:space="preserve">необходимо отправить через </w:t>
      </w:r>
      <w:r w:rsidR="009F124E" w:rsidRPr="009E4901">
        <w:rPr>
          <w:sz w:val="24"/>
        </w:rPr>
        <w:t>онлайн</w:t>
      </w:r>
      <w:r w:rsidR="009F124E" w:rsidRPr="009E4901">
        <w:rPr>
          <w:b w:val="0"/>
          <w:sz w:val="24"/>
        </w:rPr>
        <w:t xml:space="preserve"> форму на сайте</w:t>
      </w:r>
      <w:r w:rsidR="009F124E" w:rsidRPr="009E4901">
        <w:t xml:space="preserve"> </w:t>
      </w:r>
      <w:hyperlink r:id="rId8" w:tgtFrame="_blank" w:history="1">
        <w:proofErr w:type="spellStart"/>
        <w:r w:rsidR="009F124E" w:rsidRPr="009E4901">
          <w:rPr>
            <w:rStyle w:val="a3"/>
            <w:rFonts w:ascii="Cambria" w:hAnsi="Cambria" w:cs="Cambria"/>
            <w:sz w:val="24"/>
            <w:lang w:val="en-US"/>
          </w:rPr>
          <w:t>LSPconference</w:t>
        </w:r>
        <w:proofErr w:type="spellEnd"/>
        <w:r w:rsidR="009F124E" w:rsidRPr="009E4901">
          <w:rPr>
            <w:rStyle w:val="a3"/>
            <w:rFonts w:ascii="Cambria" w:hAnsi="Cambria" w:cs="Cambria"/>
            <w:sz w:val="24"/>
          </w:rPr>
          <w:t>.</w:t>
        </w:r>
        <w:proofErr w:type="spellStart"/>
        <w:r w:rsidR="009F124E" w:rsidRPr="009E4901">
          <w:rPr>
            <w:rStyle w:val="a3"/>
            <w:rFonts w:ascii="Cambria" w:hAnsi="Cambria" w:cs="Cambria"/>
            <w:sz w:val="24"/>
            <w:lang w:val="en-US"/>
          </w:rPr>
          <w:t>ru</w:t>
        </w:r>
        <w:proofErr w:type="spellEnd"/>
      </w:hyperlink>
      <w:r w:rsidRPr="009E4901">
        <w:rPr>
          <w:b w:val="0"/>
          <w:bCs w:val="0"/>
          <w:sz w:val="24"/>
        </w:rPr>
        <w:t xml:space="preserve"> не позднее </w:t>
      </w:r>
      <w:r w:rsidR="00606093" w:rsidRPr="009E4901">
        <w:rPr>
          <w:bCs w:val="0"/>
          <w:sz w:val="24"/>
          <w:lang w:val="ru-RU"/>
        </w:rPr>
        <w:t xml:space="preserve">4 февраля </w:t>
      </w:r>
      <w:r w:rsidR="004F1E1A" w:rsidRPr="009E4901">
        <w:rPr>
          <w:sz w:val="24"/>
        </w:rPr>
        <w:t>201</w:t>
      </w:r>
      <w:r w:rsidR="00A00689" w:rsidRPr="009E4901">
        <w:rPr>
          <w:sz w:val="24"/>
          <w:lang w:val="ru-RU"/>
        </w:rPr>
        <w:t>8</w:t>
      </w:r>
      <w:r w:rsidRPr="009E4901">
        <w:rPr>
          <w:sz w:val="24"/>
        </w:rPr>
        <w:t xml:space="preserve"> года.</w:t>
      </w:r>
    </w:p>
    <w:p w:rsidR="00453BCF" w:rsidRPr="00284850" w:rsidRDefault="00453BCF" w:rsidP="00453BCF">
      <w:pPr>
        <w:pStyle w:val="a7"/>
      </w:pPr>
    </w:p>
    <w:p w:rsidR="00393204" w:rsidRPr="00C70AB8" w:rsidRDefault="00393204" w:rsidP="00591B7A">
      <w:pPr>
        <w:jc w:val="both"/>
      </w:pPr>
      <w:r w:rsidRPr="00C70AB8">
        <w:t>Требования к оформлению тезисов</w:t>
      </w:r>
      <w:r w:rsidR="004E2255" w:rsidRPr="00C70AB8">
        <w:t xml:space="preserve"> выступлений</w:t>
      </w:r>
      <w:r w:rsidRPr="00C70AB8">
        <w:t xml:space="preserve">: </w:t>
      </w:r>
      <w:r w:rsidRPr="00C70AB8">
        <w:rPr>
          <w:lang w:val="en-US"/>
        </w:rPr>
        <w:t>Microsoft</w:t>
      </w:r>
      <w:r w:rsidRPr="00C70AB8">
        <w:t xml:space="preserve"> </w:t>
      </w:r>
      <w:r w:rsidRPr="00C70AB8">
        <w:rPr>
          <w:lang w:val="en-US"/>
        </w:rPr>
        <w:t>Word</w:t>
      </w:r>
      <w:r w:rsidRPr="00C70AB8">
        <w:t xml:space="preserve"> (</w:t>
      </w:r>
      <w:r w:rsidRPr="00C70AB8">
        <w:rPr>
          <w:lang w:val="en-US"/>
        </w:rPr>
        <w:t>Windows</w:t>
      </w:r>
      <w:r w:rsidRPr="00C70AB8">
        <w:t xml:space="preserve">), шрифт – </w:t>
      </w:r>
      <w:r w:rsidRPr="00C70AB8">
        <w:rPr>
          <w:lang w:val="en-US"/>
        </w:rPr>
        <w:t>Times</w:t>
      </w:r>
      <w:r w:rsidRPr="00C70AB8">
        <w:t xml:space="preserve"> </w:t>
      </w:r>
      <w:r w:rsidRPr="00C70AB8">
        <w:rPr>
          <w:lang w:val="en-US"/>
        </w:rPr>
        <w:t>New</w:t>
      </w:r>
      <w:r w:rsidRPr="00C70AB8">
        <w:t xml:space="preserve"> </w:t>
      </w:r>
      <w:r w:rsidRPr="00C70AB8">
        <w:rPr>
          <w:lang w:val="en-US"/>
        </w:rPr>
        <w:t>Roman</w:t>
      </w:r>
      <w:r w:rsidRPr="00C70AB8">
        <w:t xml:space="preserve"> </w:t>
      </w:r>
      <w:r w:rsidRPr="00C70AB8">
        <w:rPr>
          <w:lang w:val="en-US"/>
        </w:rPr>
        <w:t>Cyr</w:t>
      </w:r>
      <w:r w:rsidRPr="00C70AB8">
        <w:t xml:space="preserve">., размер шрифта – </w:t>
      </w:r>
      <w:r w:rsidR="00C70AB8" w:rsidRPr="00C70AB8">
        <w:t>12</w:t>
      </w:r>
      <w:r w:rsidRPr="00C70AB8">
        <w:t xml:space="preserve">, межстрочный интервал – 1,5, </w:t>
      </w:r>
      <w:r w:rsidR="00541764" w:rsidRPr="00C70AB8">
        <w:t>размер полей – по 2</w:t>
      </w:r>
      <w:r w:rsidRPr="00C70AB8">
        <w:t xml:space="preserve"> см. Размер публикации – 1-2 страницы.</w:t>
      </w:r>
    </w:p>
    <w:p w:rsidR="00393204" w:rsidRPr="00C70AB8" w:rsidRDefault="00393204" w:rsidP="00393204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b w:val="0"/>
          <w:u w:val="none"/>
        </w:rPr>
      </w:pPr>
      <w:r w:rsidRPr="00C70AB8">
        <w:rPr>
          <w:b w:val="0"/>
          <w:u w:val="none"/>
        </w:rPr>
        <w:t xml:space="preserve">В правом верхнем углу ФИО, </w:t>
      </w:r>
      <w:r w:rsidR="007C3304" w:rsidRPr="00C70AB8">
        <w:rPr>
          <w:b w:val="0"/>
          <w:u w:val="none"/>
        </w:rPr>
        <w:t>место работы автора</w:t>
      </w:r>
      <w:r w:rsidRPr="00C70AB8">
        <w:rPr>
          <w:b w:val="0"/>
          <w:u w:val="none"/>
        </w:rPr>
        <w:t xml:space="preserve"> (полужирный шрифт </w:t>
      </w:r>
      <w:r w:rsidRPr="00C70AB8">
        <w:rPr>
          <w:b w:val="0"/>
          <w:u w:val="none"/>
          <w:lang w:val="en-US"/>
        </w:rPr>
        <w:t>Times</w:t>
      </w:r>
      <w:r w:rsidRPr="00C70AB8">
        <w:rPr>
          <w:b w:val="0"/>
          <w:u w:val="none"/>
        </w:rPr>
        <w:t xml:space="preserve"> </w:t>
      </w:r>
      <w:r w:rsidRPr="00C70AB8">
        <w:rPr>
          <w:b w:val="0"/>
          <w:u w:val="none"/>
          <w:lang w:val="en-US"/>
        </w:rPr>
        <w:t>New</w:t>
      </w:r>
      <w:r w:rsidRPr="00C70AB8">
        <w:rPr>
          <w:b w:val="0"/>
          <w:u w:val="none"/>
        </w:rPr>
        <w:t xml:space="preserve"> </w:t>
      </w:r>
      <w:r w:rsidRPr="00C70AB8">
        <w:rPr>
          <w:b w:val="0"/>
          <w:u w:val="none"/>
          <w:lang w:val="en-US"/>
        </w:rPr>
        <w:t>Roman</w:t>
      </w:r>
      <w:r w:rsidR="00440BA1" w:rsidRPr="00C70AB8">
        <w:rPr>
          <w:b w:val="0"/>
          <w:u w:val="none"/>
        </w:rPr>
        <w:t>, размер шрифта 1</w:t>
      </w:r>
      <w:r w:rsidR="00C70AB8" w:rsidRPr="00C70AB8">
        <w:rPr>
          <w:b w:val="0"/>
          <w:u w:val="none"/>
        </w:rPr>
        <w:t>2</w:t>
      </w:r>
      <w:r w:rsidR="00440BA1" w:rsidRPr="00C70AB8">
        <w:rPr>
          <w:b w:val="0"/>
          <w:u w:val="none"/>
        </w:rPr>
        <w:t>).</w:t>
      </w:r>
    </w:p>
    <w:p w:rsidR="00393204" w:rsidRPr="00C70AB8" w:rsidRDefault="00393204" w:rsidP="00393204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b w:val="0"/>
          <w:u w:val="none"/>
        </w:rPr>
      </w:pPr>
      <w:r w:rsidRPr="00C70AB8">
        <w:rPr>
          <w:b w:val="0"/>
          <w:u w:val="none"/>
        </w:rPr>
        <w:t xml:space="preserve">По центру заглавными буквами название </w:t>
      </w:r>
      <w:r w:rsidR="001F5225" w:rsidRPr="00C70AB8">
        <w:rPr>
          <w:b w:val="0"/>
          <w:u w:val="none"/>
        </w:rPr>
        <w:t>публикации</w:t>
      </w:r>
      <w:r w:rsidRPr="00C70AB8">
        <w:rPr>
          <w:b w:val="0"/>
          <w:u w:val="none"/>
        </w:rPr>
        <w:t xml:space="preserve"> (жирный шрифт </w:t>
      </w:r>
      <w:r w:rsidRPr="00C70AB8">
        <w:rPr>
          <w:b w:val="0"/>
          <w:u w:val="none"/>
          <w:lang w:val="en-US"/>
        </w:rPr>
        <w:t>Times</w:t>
      </w:r>
      <w:r w:rsidRPr="00C70AB8">
        <w:rPr>
          <w:b w:val="0"/>
          <w:u w:val="none"/>
        </w:rPr>
        <w:t xml:space="preserve"> </w:t>
      </w:r>
      <w:r w:rsidRPr="00C70AB8">
        <w:rPr>
          <w:b w:val="0"/>
          <w:u w:val="none"/>
          <w:lang w:val="en-US"/>
        </w:rPr>
        <w:t>New</w:t>
      </w:r>
      <w:r w:rsidRPr="00C70AB8">
        <w:rPr>
          <w:b w:val="0"/>
          <w:u w:val="none"/>
        </w:rPr>
        <w:t xml:space="preserve"> </w:t>
      </w:r>
      <w:r w:rsidRPr="00C70AB8">
        <w:rPr>
          <w:b w:val="0"/>
          <w:u w:val="none"/>
          <w:lang w:val="en-US"/>
        </w:rPr>
        <w:t>Roman</w:t>
      </w:r>
      <w:r w:rsidR="00440BA1" w:rsidRPr="00C70AB8">
        <w:rPr>
          <w:b w:val="0"/>
          <w:u w:val="none"/>
        </w:rPr>
        <w:t>, размер шрифта 1</w:t>
      </w:r>
      <w:r w:rsidR="00C70AB8" w:rsidRPr="00C70AB8">
        <w:rPr>
          <w:b w:val="0"/>
          <w:u w:val="none"/>
        </w:rPr>
        <w:t>2</w:t>
      </w:r>
      <w:r w:rsidR="00440BA1" w:rsidRPr="00C70AB8">
        <w:rPr>
          <w:b w:val="0"/>
          <w:u w:val="none"/>
        </w:rPr>
        <w:t>).</w:t>
      </w:r>
    </w:p>
    <w:p w:rsidR="00440BA1" w:rsidRPr="00C70AB8" w:rsidRDefault="00440BA1" w:rsidP="00440BA1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b w:val="0"/>
          <w:color w:val="000000"/>
          <w:u w:val="none"/>
        </w:rPr>
      </w:pPr>
      <w:r w:rsidRPr="00C70AB8">
        <w:rPr>
          <w:b w:val="0"/>
          <w:u w:val="none"/>
        </w:rPr>
        <w:t xml:space="preserve">ссылки на использованную литературу даются в тексте в </w:t>
      </w:r>
      <w:r w:rsidR="00C70AB8" w:rsidRPr="00C70AB8">
        <w:rPr>
          <w:b w:val="0"/>
          <w:u w:val="none"/>
        </w:rPr>
        <w:t>кругл</w:t>
      </w:r>
      <w:r w:rsidRPr="00C70AB8">
        <w:rPr>
          <w:b w:val="0"/>
          <w:u w:val="none"/>
        </w:rPr>
        <w:t xml:space="preserve">ых скобках </w:t>
      </w:r>
      <w:r w:rsidR="00C70AB8" w:rsidRPr="00C70AB8">
        <w:rPr>
          <w:b w:val="0"/>
          <w:color w:val="000000"/>
          <w:u w:val="none"/>
        </w:rPr>
        <w:t>(автор, год)</w:t>
      </w:r>
      <w:r w:rsidRPr="00C70AB8">
        <w:rPr>
          <w:b w:val="0"/>
          <w:color w:val="000000"/>
          <w:u w:val="none"/>
        </w:rPr>
        <w:t>.</w:t>
      </w:r>
    </w:p>
    <w:p w:rsidR="00393204" w:rsidRPr="005F5891" w:rsidRDefault="00440BA1" w:rsidP="00440BA1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b w:val="0"/>
        </w:rPr>
      </w:pPr>
      <w:r w:rsidRPr="00C70AB8">
        <w:rPr>
          <w:b w:val="0"/>
          <w:color w:val="000000"/>
          <w:u w:val="none"/>
        </w:rPr>
        <w:t xml:space="preserve"> Список использованной литературы, оформленный согласно </w:t>
      </w:r>
      <w:r w:rsidR="00C70AB8" w:rsidRPr="00C70AB8">
        <w:rPr>
          <w:b w:val="0"/>
          <w:color w:val="000000"/>
          <w:u w:val="none"/>
        </w:rPr>
        <w:t xml:space="preserve">стилю </w:t>
      </w:r>
      <w:r w:rsidR="00C70AB8" w:rsidRPr="00C70AB8">
        <w:rPr>
          <w:b w:val="0"/>
          <w:color w:val="000000"/>
          <w:u w:val="none"/>
          <w:lang w:val="en-US"/>
        </w:rPr>
        <w:t>APA</w:t>
      </w:r>
      <w:r w:rsidRPr="00C70AB8">
        <w:rPr>
          <w:b w:val="0"/>
          <w:color w:val="000000"/>
          <w:u w:val="none"/>
        </w:rPr>
        <w:t>, приводится в алфавитном порядке в конце под заголовком Библиография</w:t>
      </w:r>
      <w:r w:rsidR="00C70AB8" w:rsidRPr="00C70AB8">
        <w:rPr>
          <w:b w:val="0"/>
          <w:color w:val="000000"/>
          <w:u w:val="none"/>
        </w:rPr>
        <w:t xml:space="preserve"> (</w:t>
      </w:r>
      <w:r w:rsidR="00C70AB8" w:rsidRPr="00C70AB8">
        <w:rPr>
          <w:b w:val="0"/>
          <w:color w:val="000000"/>
          <w:u w:val="none"/>
          <w:lang w:val="en-US"/>
        </w:rPr>
        <w:t>References</w:t>
      </w:r>
      <w:r w:rsidR="00C70AB8" w:rsidRPr="00C70AB8">
        <w:rPr>
          <w:b w:val="0"/>
          <w:color w:val="000000"/>
          <w:u w:val="none"/>
        </w:rPr>
        <w:t>)</w:t>
      </w:r>
      <w:r w:rsidRPr="00C70AB8">
        <w:rPr>
          <w:b w:val="0"/>
          <w:color w:val="000000"/>
          <w:u w:val="none"/>
        </w:rPr>
        <w:t xml:space="preserve">. </w:t>
      </w:r>
    </w:p>
    <w:p w:rsidR="005F5891" w:rsidRPr="009E4901" w:rsidRDefault="005F5891" w:rsidP="00440BA1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b w:val="0"/>
          <w:u w:val="none"/>
        </w:rPr>
      </w:pPr>
      <w:r w:rsidRPr="009E4901">
        <w:rPr>
          <w:b w:val="0"/>
          <w:u w:val="none"/>
        </w:rPr>
        <w:t>Общий объем текста тезисов – от 900 до 2500 печатных знаков с пробелами.</w:t>
      </w:r>
    </w:p>
    <w:p w:rsidR="00F26583" w:rsidRPr="009E4901" w:rsidRDefault="00F26583" w:rsidP="00591B7A">
      <w:pPr>
        <w:jc w:val="both"/>
      </w:pPr>
    </w:p>
    <w:p w:rsidR="00C52F53" w:rsidRPr="009E4901" w:rsidRDefault="00C52F53" w:rsidP="00C52F53">
      <w:pPr>
        <w:jc w:val="both"/>
        <w:rPr>
          <w:b/>
          <w:bCs/>
        </w:rPr>
      </w:pPr>
      <w:r w:rsidRPr="009E4901">
        <w:t xml:space="preserve">Просим оплатить оргвзнос в размере </w:t>
      </w:r>
      <w:r w:rsidRPr="009E4901">
        <w:rPr>
          <w:b/>
        </w:rPr>
        <w:t>2</w:t>
      </w:r>
      <w:r w:rsidR="00A00689" w:rsidRPr="009E4901">
        <w:rPr>
          <w:b/>
        </w:rPr>
        <w:t>8</w:t>
      </w:r>
      <w:r w:rsidRPr="009E4901">
        <w:rPr>
          <w:b/>
          <w:bCs/>
        </w:rPr>
        <w:t>00</w:t>
      </w:r>
      <w:r w:rsidRPr="009E4901">
        <w:t xml:space="preserve"> рублей (</w:t>
      </w:r>
      <w:r w:rsidRPr="009E4901">
        <w:rPr>
          <w:b/>
          <w:bCs/>
        </w:rPr>
        <w:t xml:space="preserve">не позднее </w:t>
      </w:r>
      <w:r w:rsidR="00355B79" w:rsidRPr="009E4901">
        <w:rPr>
          <w:b/>
          <w:bCs/>
        </w:rPr>
        <w:t xml:space="preserve"> </w:t>
      </w:r>
      <w:r w:rsidR="00A40926" w:rsidRPr="009E4901">
        <w:rPr>
          <w:b/>
          <w:bCs/>
        </w:rPr>
        <w:t>1 марта</w:t>
      </w:r>
      <w:r w:rsidRPr="009E4901">
        <w:rPr>
          <w:b/>
          <w:bCs/>
          <w:shd w:val="clear" w:color="auto" w:fill="FFFFFF"/>
        </w:rPr>
        <w:t xml:space="preserve"> 201</w:t>
      </w:r>
      <w:r w:rsidR="00A00689" w:rsidRPr="009E4901">
        <w:rPr>
          <w:b/>
          <w:bCs/>
          <w:shd w:val="clear" w:color="auto" w:fill="FFFFFF"/>
        </w:rPr>
        <w:t>8</w:t>
      </w:r>
      <w:r w:rsidRPr="009E4901">
        <w:rPr>
          <w:b/>
          <w:bCs/>
          <w:shd w:val="clear" w:color="auto" w:fill="FFFFFF"/>
        </w:rPr>
        <w:t xml:space="preserve"> года</w:t>
      </w:r>
      <w:r w:rsidRPr="009E4901">
        <w:t xml:space="preserve">) на основании выставленного счёта. Счёт может быть выставлен по факсу или в электронном виде. Копию документа об оплате представить в Оргкомитет по </w:t>
      </w:r>
      <w:r w:rsidR="006379A7" w:rsidRPr="009E4901">
        <w:t>адресу</w:t>
      </w:r>
      <w:r w:rsidR="006379A7" w:rsidRPr="009E4901">
        <w:rPr>
          <w:szCs w:val="20"/>
        </w:rPr>
        <w:t xml:space="preserve">: </w:t>
      </w:r>
      <w:hyperlink r:id="rId9" w:history="1">
        <w:r w:rsidR="009E4901" w:rsidRPr="009E4901">
          <w:rPr>
            <w:rStyle w:val="a3"/>
            <w:color w:val="000000"/>
            <w:u w:val="none"/>
          </w:rPr>
          <w:t>info@lspconference.ru</w:t>
        </w:r>
      </w:hyperlink>
      <w:r w:rsidR="009E4901" w:rsidRPr="009E4901">
        <w:t xml:space="preserve">, </w:t>
      </w:r>
      <w:hyperlink r:id="rId10" w:history="1">
        <w:r w:rsidR="009E4901" w:rsidRPr="009E4901">
          <w:rPr>
            <w:rStyle w:val="a3"/>
            <w:u w:val="none"/>
            <w:lang w:val="en-US"/>
          </w:rPr>
          <w:t>flangs</w:t>
        </w:r>
        <w:r w:rsidR="009E4901" w:rsidRPr="009E4901">
          <w:rPr>
            <w:rStyle w:val="a3"/>
            <w:u w:val="none"/>
          </w:rPr>
          <w:t>@</w:t>
        </w:r>
        <w:r w:rsidR="009E4901" w:rsidRPr="009E4901">
          <w:rPr>
            <w:rStyle w:val="a3"/>
            <w:u w:val="none"/>
            <w:lang w:val="en-US"/>
          </w:rPr>
          <w:t>mai</w:t>
        </w:r>
        <w:r w:rsidR="009E4901" w:rsidRPr="009E4901">
          <w:rPr>
            <w:rStyle w:val="a3"/>
            <w:u w:val="none"/>
          </w:rPr>
          <w:t>.</w:t>
        </w:r>
        <w:proofErr w:type="spellStart"/>
        <w:r w:rsidR="009E4901" w:rsidRPr="009E4901">
          <w:rPr>
            <w:rStyle w:val="a3"/>
            <w:u w:val="none"/>
            <w:lang w:val="en-US"/>
          </w:rPr>
          <w:t>ru</w:t>
        </w:r>
        <w:proofErr w:type="spellEnd"/>
      </w:hyperlink>
      <w:r w:rsidR="009E4901" w:rsidRPr="009E4901">
        <w:t>.</w:t>
      </w:r>
    </w:p>
    <w:p w:rsidR="005F5891" w:rsidRPr="009E4901" w:rsidRDefault="005F5891" w:rsidP="005F5891">
      <w:pPr>
        <w:suppressAutoHyphens w:val="0"/>
        <w:textAlignment w:val="baseline"/>
        <w:rPr>
          <w:rFonts w:eastAsia="Times New Roman"/>
          <w:lang w:eastAsia="ru-RU"/>
        </w:rPr>
      </w:pPr>
      <w:r w:rsidRPr="009E4901">
        <w:rPr>
          <w:rFonts w:eastAsia="Times New Roman"/>
          <w:b/>
          <w:bCs/>
          <w:bdr w:val="none" w:sz="0" w:space="0" w:color="auto" w:frame="1"/>
          <w:lang w:eastAsia="ru-RU"/>
        </w:rPr>
        <w:t>Оргвзнос включает в себя:</w:t>
      </w:r>
    </w:p>
    <w:p w:rsidR="005F5891" w:rsidRPr="009E4901" w:rsidRDefault="005F5891" w:rsidP="005F5891">
      <w:pPr>
        <w:numPr>
          <w:ilvl w:val="1"/>
          <w:numId w:val="7"/>
        </w:numPr>
        <w:suppressAutoHyphens w:val="0"/>
        <w:ind w:left="900"/>
        <w:textAlignment w:val="baseline"/>
        <w:rPr>
          <w:rFonts w:eastAsia="Times New Roman"/>
          <w:lang w:eastAsia="ru-RU"/>
        </w:rPr>
      </w:pPr>
      <w:r w:rsidRPr="009E4901">
        <w:rPr>
          <w:rFonts w:eastAsia="Times New Roman"/>
          <w:lang w:eastAsia="ru-RU"/>
        </w:rPr>
        <w:t>Пакет участника конференции и программу</w:t>
      </w:r>
    </w:p>
    <w:p w:rsidR="005F5891" w:rsidRPr="009E4901" w:rsidRDefault="005F5891" w:rsidP="005F5891">
      <w:pPr>
        <w:numPr>
          <w:ilvl w:val="1"/>
          <w:numId w:val="7"/>
        </w:numPr>
        <w:suppressAutoHyphens w:val="0"/>
        <w:ind w:left="900"/>
        <w:textAlignment w:val="baseline"/>
        <w:rPr>
          <w:rFonts w:eastAsia="Times New Roman"/>
          <w:lang w:eastAsia="ru-RU"/>
        </w:rPr>
      </w:pPr>
      <w:r w:rsidRPr="009E4901">
        <w:rPr>
          <w:rFonts w:eastAsia="Times New Roman"/>
          <w:lang w:eastAsia="ru-RU"/>
        </w:rPr>
        <w:t>Сборник материалов конференции</w:t>
      </w:r>
    </w:p>
    <w:p w:rsidR="005F5891" w:rsidRPr="009E4901" w:rsidRDefault="005F5891" w:rsidP="005F5891">
      <w:pPr>
        <w:numPr>
          <w:ilvl w:val="1"/>
          <w:numId w:val="7"/>
        </w:numPr>
        <w:suppressAutoHyphens w:val="0"/>
        <w:ind w:left="900"/>
        <w:textAlignment w:val="baseline"/>
        <w:rPr>
          <w:rFonts w:eastAsia="Times New Roman"/>
          <w:lang w:eastAsia="ru-RU"/>
        </w:rPr>
      </w:pPr>
      <w:r w:rsidRPr="009E4901">
        <w:rPr>
          <w:rFonts w:eastAsia="Times New Roman"/>
          <w:lang w:eastAsia="ru-RU"/>
        </w:rPr>
        <w:t>Участие во всех секциях и заседаниях</w:t>
      </w:r>
    </w:p>
    <w:p w:rsidR="0036402C" w:rsidRPr="009E4901" w:rsidRDefault="005F5891" w:rsidP="0036402C">
      <w:pPr>
        <w:numPr>
          <w:ilvl w:val="1"/>
          <w:numId w:val="7"/>
        </w:numPr>
        <w:suppressAutoHyphens w:val="0"/>
        <w:ind w:left="900"/>
        <w:textAlignment w:val="baseline"/>
        <w:rPr>
          <w:rFonts w:eastAsia="Times New Roman"/>
          <w:lang w:eastAsia="ru-RU"/>
        </w:rPr>
      </w:pPr>
      <w:r w:rsidRPr="009E4901">
        <w:rPr>
          <w:rFonts w:eastAsia="Times New Roman"/>
          <w:lang w:eastAsia="ru-RU"/>
        </w:rPr>
        <w:t>Кофе-брейки</w:t>
      </w:r>
    </w:p>
    <w:p w:rsidR="0036402C" w:rsidRPr="009E4901" w:rsidRDefault="0036402C" w:rsidP="0036402C">
      <w:pPr>
        <w:suppressAutoHyphens w:val="0"/>
        <w:ind w:left="900"/>
        <w:textAlignment w:val="baseline"/>
        <w:rPr>
          <w:rFonts w:eastAsia="Times New Roman"/>
          <w:lang w:eastAsia="ru-RU"/>
        </w:rPr>
      </w:pPr>
    </w:p>
    <w:p w:rsidR="009E4901" w:rsidRDefault="0036402C" w:rsidP="00C52F53">
      <w:pPr>
        <w:jc w:val="both"/>
      </w:pPr>
      <w:r>
        <w:t>Все желающие имеют возможность участия в фуршете за дополнительную плату</w:t>
      </w:r>
      <w:r w:rsidR="009E4901" w:rsidRPr="009E4901">
        <w:t>.</w:t>
      </w:r>
    </w:p>
    <w:p w:rsidR="005F5891" w:rsidRDefault="0036402C" w:rsidP="00C52F53">
      <w:pPr>
        <w:jc w:val="both"/>
      </w:pPr>
      <w:r>
        <w:t xml:space="preserve"> </w:t>
      </w:r>
    </w:p>
    <w:p w:rsidR="00C52F53" w:rsidRDefault="00616A6D" w:rsidP="00C52F53">
      <w:pPr>
        <w:pStyle w:val="a7"/>
        <w:jc w:val="both"/>
      </w:pPr>
      <w:r>
        <w:t>ВНИМАНИЕ! Просим В</w:t>
      </w:r>
      <w:r w:rsidR="00C52F53">
        <w:t>ас оплачивать участие в сборнике только после получения письменного подтверждения о принятии тезисов к публикации. В противном случае деньги не возвращаются.</w:t>
      </w:r>
    </w:p>
    <w:p w:rsidR="00C52F53" w:rsidRDefault="00C52F53" w:rsidP="00C52F53">
      <w:pPr>
        <w:ind w:left="1400"/>
      </w:pPr>
    </w:p>
    <w:p w:rsidR="00C52F53" w:rsidRDefault="00C52F53" w:rsidP="00C52F53">
      <w:pPr>
        <w:jc w:val="both"/>
        <w:rPr>
          <w:b/>
          <w:bCs/>
          <w:u w:val="single"/>
        </w:rPr>
      </w:pPr>
      <w:r>
        <w:t xml:space="preserve">Иногородним участникам могут быть забронированы места в гостинице или общежитии. Заявки на бронирование следует направить в Оргкомитет конференции не позднее                   </w:t>
      </w:r>
      <w:r w:rsidR="00C70AB8">
        <w:rPr>
          <w:b/>
          <w:shd w:val="clear" w:color="auto" w:fill="FFFFFF"/>
        </w:rPr>
        <w:t>9 марта</w:t>
      </w:r>
      <w:r>
        <w:rPr>
          <w:b/>
          <w:bCs/>
          <w:shd w:val="clear" w:color="auto" w:fill="FFFFFF"/>
        </w:rPr>
        <w:t xml:space="preserve"> 201</w:t>
      </w:r>
      <w:r w:rsidR="00A00689">
        <w:rPr>
          <w:b/>
          <w:bCs/>
          <w:shd w:val="clear" w:color="auto" w:fill="FFFFFF"/>
        </w:rPr>
        <w:t>8</w:t>
      </w:r>
      <w:r>
        <w:rPr>
          <w:b/>
          <w:bCs/>
          <w:shd w:val="clear" w:color="auto" w:fill="FFFFFF"/>
        </w:rPr>
        <w:t xml:space="preserve"> года</w:t>
      </w:r>
      <w:r>
        <w:t xml:space="preserve"> </w:t>
      </w:r>
      <w:r>
        <w:rPr>
          <w:b/>
        </w:rPr>
        <w:t xml:space="preserve">на </w:t>
      </w:r>
      <w:r w:rsidR="00F455F3"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hyperlink r:id="rId11" w:history="1">
        <w:r>
          <w:rPr>
            <w:rStyle w:val="a3"/>
          </w:rPr>
          <w:t>flangs@mail.ru</w:t>
        </w:r>
      </w:hyperlink>
      <w:r>
        <w:rPr>
          <w:b/>
          <w:bCs/>
          <w:u w:val="single"/>
        </w:rPr>
        <w:t xml:space="preserve">. </w:t>
      </w:r>
    </w:p>
    <w:p w:rsidR="004E2255" w:rsidRPr="00C70AB8" w:rsidRDefault="004E2255">
      <w:pPr>
        <w:jc w:val="both"/>
      </w:pPr>
      <w:r>
        <w:tab/>
      </w:r>
    </w:p>
    <w:p w:rsidR="00F455F3" w:rsidRPr="00C70AB8" w:rsidRDefault="00F455F3">
      <w:pPr>
        <w:jc w:val="both"/>
      </w:pPr>
    </w:p>
    <w:p w:rsidR="004E2255" w:rsidRDefault="004E2255">
      <w:pPr>
        <w:jc w:val="both"/>
        <w:rPr>
          <w:b/>
        </w:rPr>
      </w:pPr>
      <w:r>
        <w:rPr>
          <w:b/>
        </w:rPr>
        <w:t>По всем вопросам, связанным с проведением конференции, обращаться в Оргкомитет по адресу:</w:t>
      </w:r>
    </w:p>
    <w:p w:rsidR="004E2255" w:rsidRDefault="004E2255">
      <w:pPr>
        <w:jc w:val="both"/>
        <w:rPr>
          <w:b/>
        </w:rPr>
      </w:pPr>
    </w:p>
    <w:p w:rsidR="004E2255" w:rsidRDefault="004E2255">
      <w:pPr>
        <w:rPr>
          <w:b/>
          <w:bCs/>
        </w:rPr>
      </w:pPr>
      <w:r>
        <w:rPr>
          <w:b/>
          <w:bCs/>
        </w:rPr>
        <w:t xml:space="preserve">Российский университет дружбы народов </w:t>
      </w:r>
    </w:p>
    <w:p w:rsidR="004E2255" w:rsidRDefault="004E2255">
      <w:pPr>
        <w:rPr>
          <w:b/>
          <w:bCs/>
        </w:rPr>
      </w:pPr>
      <w:r>
        <w:rPr>
          <w:b/>
          <w:bCs/>
        </w:rPr>
        <w:t xml:space="preserve">117198, </w:t>
      </w:r>
      <w:r w:rsidR="00F33704">
        <w:rPr>
          <w:b/>
          <w:bCs/>
        </w:rPr>
        <w:t>ул.</w:t>
      </w:r>
      <w:r w:rsidR="00F33704" w:rsidRPr="00F33704">
        <w:rPr>
          <w:b/>
          <w:bCs/>
        </w:rPr>
        <w:t xml:space="preserve"> </w:t>
      </w:r>
      <w:r>
        <w:rPr>
          <w:b/>
          <w:bCs/>
        </w:rPr>
        <w:t>Миклухо-Маклая, д. 6, ком. 98</w:t>
      </w:r>
    </w:p>
    <w:p w:rsidR="004E2255" w:rsidRDefault="004E2255">
      <w:pPr>
        <w:rPr>
          <w:b/>
          <w:bCs/>
        </w:rPr>
      </w:pPr>
      <w:r>
        <w:rPr>
          <w:b/>
          <w:bCs/>
        </w:rPr>
        <w:t>(Кафедра иностранных языков экономического факультета</w:t>
      </w:r>
      <w:r w:rsidR="00440BA1">
        <w:rPr>
          <w:b/>
          <w:bCs/>
        </w:rPr>
        <w:t xml:space="preserve"> РУДН</w:t>
      </w:r>
      <w:r>
        <w:rPr>
          <w:b/>
          <w:bCs/>
        </w:rPr>
        <w:t>)</w:t>
      </w:r>
    </w:p>
    <w:p w:rsidR="004E2255" w:rsidRDefault="004E2255">
      <w:pPr>
        <w:rPr>
          <w:b/>
          <w:bCs/>
        </w:rPr>
      </w:pPr>
    </w:p>
    <w:p w:rsidR="004E2255" w:rsidRPr="00440BA1" w:rsidRDefault="004E2255">
      <w:pPr>
        <w:rPr>
          <w:b/>
          <w:bCs/>
        </w:rPr>
      </w:pPr>
      <w:r>
        <w:rPr>
          <w:b/>
          <w:bCs/>
        </w:rPr>
        <w:t>Тел</w:t>
      </w:r>
      <w:r>
        <w:rPr>
          <w:b/>
          <w:bCs/>
          <w:lang w:val="pt-BR"/>
        </w:rPr>
        <w:t>.: (7-495) 434-53-56</w:t>
      </w:r>
      <w:r w:rsidR="00440BA1">
        <w:rPr>
          <w:b/>
          <w:bCs/>
        </w:rPr>
        <w:t xml:space="preserve">; </w:t>
      </w:r>
      <w:r w:rsidR="00440BA1">
        <w:rPr>
          <w:b/>
          <w:bCs/>
          <w:lang w:val="pt-BR"/>
        </w:rPr>
        <w:t xml:space="preserve">(7-495) </w:t>
      </w:r>
      <w:r w:rsidR="00440BA1" w:rsidRPr="00440BA1">
        <w:rPr>
          <w:b/>
          <w:color w:val="000000"/>
          <w:lang w:val="pt-BR"/>
        </w:rPr>
        <w:t>585-67</w:t>
      </w:r>
      <w:r w:rsidR="00F33704">
        <w:rPr>
          <w:b/>
          <w:color w:val="000000"/>
          <w:lang w:val="pt-BR"/>
        </w:rPr>
        <w:t>-</w:t>
      </w:r>
      <w:r w:rsidR="00440BA1" w:rsidRPr="00440BA1">
        <w:rPr>
          <w:b/>
          <w:color w:val="000000"/>
          <w:lang w:val="pt-BR"/>
        </w:rPr>
        <w:t>46</w:t>
      </w:r>
    </w:p>
    <w:p w:rsidR="004E2255" w:rsidRDefault="004E2255">
      <w:pPr>
        <w:rPr>
          <w:b/>
          <w:bCs/>
          <w:lang w:val="pt-BR"/>
        </w:rPr>
      </w:pPr>
      <w:r>
        <w:rPr>
          <w:b/>
          <w:bCs/>
        </w:rPr>
        <w:t>Факс</w:t>
      </w:r>
      <w:r>
        <w:rPr>
          <w:b/>
          <w:bCs/>
          <w:lang w:val="pt-BR"/>
        </w:rPr>
        <w:t>: (7-495) 434-43-15; (7-495) 434-53-56</w:t>
      </w:r>
    </w:p>
    <w:p w:rsidR="004E2255" w:rsidRDefault="004E2255">
      <w:pPr>
        <w:rPr>
          <w:rStyle w:val="a3"/>
          <w:b/>
          <w:bCs/>
          <w:lang w:val="pt-BR"/>
        </w:rPr>
      </w:pPr>
      <w:r>
        <w:rPr>
          <w:b/>
          <w:bCs/>
          <w:lang w:val="pt-BR"/>
        </w:rPr>
        <w:t xml:space="preserve">E-mail: </w:t>
      </w:r>
      <w:hyperlink r:id="rId12" w:history="1">
        <w:r w:rsidR="009E4901" w:rsidRPr="009E4901">
          <w:rPr>
            <w:rStyle w:val="a3"/>
            <w:color w:val="000000"/>
            <w:u w:val="none"/>
            <w:lang w:val="en-US"/>
          </w:rPr>
          <w:t>info@lspconference.ru</w:t>
        </w:r>
      </w:hyperlink>
      <w:r w:rsidR="009E4901">
        <w:rPr>
          <w:lang w:val="en-US"/>
        </w:rPr>
        <w:t xml:space="preserve">, </w:t>
      </w:r>
      <w:r>
        <w:rPr>
          <w:rStyle w:val="a3"/>
          <w:b/>
          <w:bCs/>
          <w:lang w:val="pt-BR"/>
        </w:rPr>
        <w:t>flangs@mail. ru</w:t>
      </w:r>
    </w:p>
    <w:p w:rsidR="004E2255" w:rsidRDefault="004E2255">
      <w:pPr>
        <w:jc w:val="right"/>
      </w:pPr>
      <w:r>
        <w:t>Оргкомитет конференции</w:t>
      </w:r>
    </w:p>
    <w:p w:rsidR="004E2255" w:rsidRDefault="004E2255"/>
    <w:sectPr w:rsidR="004E225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123A1"/>
    <w:multiLevelType w:val="multilevel"/>
    <w:tmpl w:val="198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B310E6"/>
    <w:multiLevelType w:val="hybridMultilevel"/>
    <w:tmpl w:val="B66AB9E6"/>
    <w:lvl w:ilvl="0" w:tplc="499C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51178"/>
    <w:multiLevelType w:val="hybridMultilevel"/>
    <w:tmpl w:val="B66AB9E6"/>
    <w:lvl w:ilvl="0" w:tplc="499C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37A00"/>
    <w:multiLevelType w:val="hybridMultilevel"/>
    <w:tmpl w:val="CBA4D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861CC"/>
    <w:multiLevelType w:val="hybridMultilevel"/>
    <w:tmpl w:val="E2A8C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B7A"/>
    <w:rsid w:val="0002679B"/>
    <w:rsid w:val="000427D1"/>
    <w:rsid w:val="000453E6"/>
    <w:rsid w:val="00047201"/>
    <w:rsid w:val="0005403A"/>
    <w:rsid w:val="00060987"/>
    <w:rsid w:val="000815E7"/>
    <w:rsid w:val="00095E95"/>
    <w:rsid w:val="000C5536"/>
    <w:rsid w:val="001C38B5"/>
    <w:rsid w:val="001D6075"/>
    <w:rsid w:val="001E0056"/>
    <w:rsid w:val="001E686F"/>
    <w:rsid w:val="001F5225"/>
    <w:rsid w:val="001F54E0"/>
    <w:rsid w:val="002040E4"/>
    <w:rsid w:val="00241BEB"/>
    <w:rsid w:val="00255475"/>
    <w:rsid w:val="002833F1"/>
    <w:rsid w:val="00284850"/>
    <w:rsid w:val="00314F11"/>
    <w:rsid w:val="00324A5D"/>
    <w:rsid w:val="00327B1B"/>
    <w:rsid w:val="0034201C"/>
    <w:rsid w:val="00355B79"/>
    <w:rsid w:val="0036402C"/>
    <w:rsid w:val="00387F40"/>
    <w:rsid w:val="00393204"/>
    <w:rsid w:val="003A6ACF"/>
    <w:rsid w:val="003B6027"/>
    <w:rsid w:val="003E1280"/>
    <w:rsid w:val="004023C6"/>
    <w:rsid w:val="0043713E"/>
    <w:rsid w:val="00440BA1"/>
    <w:rsid w:val="00450709"/>
    <w:rsid w:val="00453BCF"/>
    <w:rsid w:val="00466587"/>
    <w:rsid w:val="004A403A"/>
    <w:rsid w:val="004C02ED"/>
    <w:rsid w:val="004D038E"/>
    <w:rsid w:val="004D3514"/>
    <w:rsid w:val="004D40B3"/>
    <w:rsid w:val="004E1433"/>
    <w:rsid w:val="004E2255"/>
    <w:rsid w:val="004E24BE"/>
    <w:rsid w:val="004F1E1A"/>
    <w:rsid w:val="004F66B0"/>
    <w:rsid w:val="005212DC"/>
    <w:rsid w:val="00541764"/>
    <w:rsid w:val="005436BB"/>
    <w:rsid w:val="00563346"/>
    <w:rsid w:val="00591B7A"/>
    <w:rsid w:val="005F5891"/>
    <w:rsid w:val="00606093"/>
    <w:rsid w:val="00616A6D"/>
    <w:rsid w:val="006224A7"/>
    <w:rsid w:val="00637685"/>
    <w:rsid w:val="006379A7"/>
    <w:rsid w:val="00647C60"/>
    <w:rsid w:val="00650B23"/>
    <w:rsid w:val="006673AF"/>
    <w:rsid w:val="006B0E63"/>
    <w:rsid w:val="006D06E7"/>
    <w:rsid w:val="007216C8"/>
    <w:rsid w:val="00721A85"/>
    <w:rsid w:val="00726FC1"/>
    <w:rsid w:val="00796736"/>
    <w:rsid w:val="007C3304"/>
    <w:rsid w:val="007D0FB0"/>
    <w:rsid w:val="007D2974"/>
    <w:rsid w:val="007E39A2"/>
    <w:rsid w:val="008159FB"/>
    <w:rsid w:val="00821DBB"/>
    <w:rsid w:val="00834B1A"/>
    <w:rsid w:val="00895342"/>
    <w:rsid w:val="008E3B1E"/>
    <w:rsid w:val="008E68EC"/>
    <w:rsid w:val="008F1994"/>
    <w:rsid w:val="00916397"/>
    <w:rsid w:val="009235BD"/>
    <w:rsid w:val="00955D79"/>
    <w:rsid w:val="009A235A"/>
    <w:rsid w:val="009B6453"/>
    <w:rsid w:val="009C2FBA"/>
    <w:rsid w:val="009D01F8"/>
    <w:rsid w:val="009E4901"/>
    <w:rsid w:val="009F124E"/>
    <w:rsid w:val="00A00689"/>
    <w:rsid w:val="00A2279B"/>
    <w:rsid w:val="00A40926"/>
    <w:rsid w:val="00A50EFE"/>
    <w:rsid w:val="00A65BB5"/>
    <w:rsid w:val="00A70D11"/>
    <w:rsid w:val="00AF5BEF"/>
    <w:rsid w:val="00B1514E"/>
    <w:rsid w:val="00B55C4A"/>
    <w:rsid w:val="00B941F1"/>
    <w:rsid w:val="00BA2C65"/>
    <w:rsid w:val="00BD546C"/>
    <w:rsid w:val="00BE12E4"/>
    <w:rsid w:val="00BF1C37"/>
    <w:rsid w:val="00C15761"/>
    <w:rsid w:val="00C52F53"/>
    <w:rsid w:val="00C70AB8"/>
    <w:rsid w:val="00C82530"/>
    <w:rsid w:val="00CA29A5"/>
    <w:rsid w:val="00CA3403"/>
    <w:rsid w:val="00CD6FD5"/>
    <w:rsid w:val="00D53D90"/>
    <w:rsid w:val="00D620C5"/>
    <w:rsid w:val="00D92242"/>
    <w:rsid w:val="00DD5D8C"/>
    <w:rsid w:val="00DE0FDB"/>
    <w:rsid w:val="00DE426D"/>
    <w:rsid w:val="00E70EE3"/>
    <w:rsid w:val="00E86CC7"/>
    <w:rsid w:val="00E877C6"/>
    <w:rsid w:val="00E97270"/>
    <w:rsid w:val="00EC0C42"/>
    <w:rsid w:val="00ED253A"/>
    <w:rsid w:val="00ED71EF"/>
    <w:rsid w:val="00ED758F"/>
    <w:rsid w:val="00EE081A"/>
    <w:rsid w:val="00F26583"/>
    <w:rsid w:val="00F33704"/>
    <w:rsid w:val="00F355B4"/>
    <w:rsid w:val="00F455F3"/>
    <w:rsid w:val="00F673B3"/>
    <w:rsid w:val="00F75944"/>
    <w:rsid w:val="00F908B8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Pr>
      <w:b/>
      <w:u w:val="single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Pr>
      <w:b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bCs/>
      <w:sz w:val="32"/>
      <w:lang w:val="x-none"/>
    </w:rPr>
  </w:style>
  <w:style w:type="paragraph" w:styleId="aa">
    <w:name w:val="Subtitle"/>
    <w:basedOn w:val="a6"/>
    <w:next w:val="a7"/>
    <w:link w:val="ac"/>
    <w:qFormat/>
    <w:pPr>
      <w:jc w:val="center"/>
    </w:pPr>
    <w:rPr>
      <w:rFonts w:cs="Times New Roman"/>
      <w:i/>
      <w:iCs/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b">
    <w:name w:val="Название Знак"/>
    <w:link w:val="a9"/>
    <w:rsid w:val="00453BCF"/>
    <w:rPr>
      <w:b/>
      <w:bCs/>
      <w:sz w:val="32"/>
      <w:szCs w:val="24"/>
      <w:lang w:eastAsia="ar-SA"/>
    </w:rPr>
  </w:style>
  <w:style w:type="character" w:customStyle="1" w:styleId="ac">
    <w:name w:val="Подзаголовок Знак"/>
    <w:link w:val="aa"/>
    <w:rsid w:val="00453BC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5F589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Strong"/>
    <w:uiPriority w:val="22"/>
    <w:qFormat/>
    <w:rsid w:val="005F5891"/>
    <w:rPr>
      <w:b/>
      <w:bCs/>
    </w:rPr>
  </w:style>
  <w:style w:type="character" w:customStyle="1" w:styleId="af1">
    <w:name w:val="Неразрешенное упоминание"/>
    <w:uiPriority w:val="99"/>
    <w:semiHidden/>
    <w:unhideWhenUsed/>
    <w:rsid w:val="009E4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pconferenc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ngs@mai.ru" TargetMode="External"/><Relationship Id="rId12" Type="http://schemas.openxmlformats.org/officeDocument/2006/relationships/hyperlink" Target="mailto:info@lspconfer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pconference.ru" TargetMode="External"/><Relationship Id="rId11" Type="http://schemas.openxmlformats.org/officeDocument/2006/relationships/hyperlink" Target="mailto:flangs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langs@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spconfere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РУДН</Company>
  <LinksUpToDate>false</LinksUpToDate>
  <CharactersWithSpaces>7736</CharactersWithSpaces>
  <SharedDoc>false</SharedDoc>
  <HLinks>
    <vt:vector size="42" baseType="variant">
      <vt:variant>
        <vt:i4>7012437</vt:i4>
      </vt:variant>
      <vt:variant>
        <vt:i4>18</vt:i4>
      </vt:variant>
      <vt:variant>
        <vt:i4>0</vt:i4>
      </vt:variant>
      <vt:variant>
        <vt:i4>5</vt:i4>
      </vt:variant>
      <vt:variant>
        <vt:lpwstr>mailto:info@lspconference.ru</vt:lpwstr>
      </vt:variant>
      <vt:variant>
        <vt:lpwstr/>
      </vt:variant>
      <vt:variant>
        <vt:i4>3997713</vt:i4>
      </vt:variant>
      <vt:variant>
        <vt:i4>15</vt:i4>
      </vt:variant>
      <vt:variant>
        <vt:i4>0</vt:i4>
      </vt:variant>
      <vt:variant>
        <vt:i4>5</vt:i4>
      </vt:variant>
      <vt:variant>
        <vt:lpwstr>mailto:flangs@mail.ru</vt:lpwstr>
      </vt:variant>
      <vt:variant>
        <vt:lpwstr/>
      </vt:variant>
      <vt:variant>
        <vt:i4>7864397</vt:i4>
      </vt:variant>
      <vt:variant>
        <vt:i4>12</vt:i4>
      </vt:variant>
      <vt:variant>
        <vt:i4>0</vt:i4>
      </vt:variant>
      <vt:variant>
        <vt:i4>5</vt:i4>
      </vt:variant>
      <vt:variant>
        <vt:lpwstr>mailto:flangs@mai.ru</vt:lpwstr>
      </vt:variant>
      <vt:variant>
        <vt:lpwstr/>
      </vt:variant>
      <vt:variant>
        <vt:i4>7012437</vt:i4>
      </vt:variant>
      <vt:variant>
        <vt:i4>9</vt:i4>
      </vt:variant>
      <vt:variant>
        <vt:i4>0</vt:i4>
      </vt:variant>
      <vt:variant>
        <vt:i4>5</vt:i4>
      </vt:variant>
      <vt:variant>
        <vt:lpwstr>mailto:info@lspconference.ru</vt:lpwstr>
      </vt:variant>
      <vt:variant>
        <vt:lpwstr/>
      </vt:variant>
      <vt:variant>
        <vt:i4>1704015</vt:i4>
      </vt:variant>
      <vt:variant>
        <vt:i4>6</vt:i4>
      </vt:variant>
      <vt:variant>
        <vt:i4>0</vt:i4>
      </vt:variant>
      <vt:variant>
        <vt:i4>5</vt:i4>
      </vt:variant>
      <vt:variant>
        <vt:lpwstr>http://lspconference.ru/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mailto:flangs@mai.ru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mailto:info@lspconference.ru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subject/>
  <dc:creator>Александр</dc:creator>
  <cp:keywords/>
  <cp:lastModifiedBy>Александра</cp:lastModifiedBy>
  <cp:revision>2</cp:revision>
  <cp:lastPrinted>2011-09-15T12:42:00Z</cp:lastPrinted>
  <dcterms:created xsi:type="dcterms:W3CDTF">2018-01-31T08:34:00Z</dcterms:created>
  <dcterms:modified xsi:type="dcterms:W3CDTF">2018-01-31T08:34:00Z</dcterms:modified>
</cp:coreProperties>
</file>